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D06" w:rsidRPr="00E01C22" w:rsidRDefault="004A7D06" w:rsidP="00FF49B5">
      <w:pPr>
        <w:pStyle w:val="a3"/>
        <w:spacing w:before="0" w:beforeAutospacing="0" w:after="40" w:afterAutospacing="0"/>
        <w:ind w:left="5664"/>
        <w:rPr>
          <w:sz w:val="28"/>
          <w:szCs w:val="28"/>
        </w:rPr>
      </w:pPr>
      <w:bookmarkStart w:id="0" w:name="_GoBack"/>
      <w:bookmarkEnd w:id="0"/>
      <w:r w:rsidRPr="00E01C22">
        <w:t>УТВЕРЖДАЮ</w:t>
      </w:r>
      <w:r w:rsidR="00C203EF">
        <w:t>:</w:t>
      </w:r>
    </w:p>
    <w:p w:rsidR="004A7D06" w:rsidRPr="00E01C22" w:rsidRDefault="009B12D0" w:rsidP="00FF49B5">
      <w:pPr>
        <w:pStyle w:val="a3"/>
        <w:spacing w:before="0" w:beforeAutospacing="0" w:after="40" w:afterAutospacing="0"/>
        <w:ind w:left="5664"/>
      </w:pPr>
      <w:r>
        <w:t>Н</w:t>
      </w:r>
      <w:r w:rsidR="004A7D06" w:rsidRPr="00E01C22">
        <w:t>ачальник ИФНС России</w:t>
      </w:r>
    </w:p>
    <w:p w:rsidR="004A7D06" w:rsidRPr="00E01C22" w:rsidRDefault="004A7D06" w:rsidP="00FF49B5">
      <w:pPr>
        <w:pStyle w:val="a3"/>
        <w:spacing w:before="0" w:beforeAutospacing="0" w:after="40" w:afterAutospacing="0"/>
        <w:ind w:left="5664"/>
        <w:rPr>
          <w:sz w:val="28"/>
          <w:szCs w:val="28"/>
        </w:rPr>
      </w:pPr>
      <w:r w:rsidRPr="00E01C22">
        <w:t>по Октябрьскому округу г. Иркутска</w:t>
      </w:r>
    </w:p>
    <w:p w:rsidR="004A7D06" w:rsidRPr="00E01C22" w:rsidRDefault="004A7D06" w:rsidP="00FF49B5">
      <w:pPr>
        <w:pStyle w:val="a3"/>
        <w:spacing w:before="0" w:beforeAutospacing="0" w:after="40" w:afterAutospacing="0"/>
        <w:ind w:left="5664"/>
      </w:pPr>
      <w:r w:rsidRPr="00E01C22">
        <w:t>__________________</w:t>
      </w:r>
      <w:r w:rsidR="00EC63A1">
        <w:t xml:space="preserve"> </w:t>
      </w:r>
      <w:r w:rsidR="00CA023A">
        <w:t xml:space="preserve">О.М. </w:t>
      </w:r>
      <w:proofErr w:type="spellStart"/>
      <w:r w:rsidR="00CA023A">
        <w:t>Ио</w:t>
      </w:r>
      <w:r w:rsidR="009B12D0">
        <w:t>нова</w:t>
      </w:r>
      <w:proofErr w:type="spellEnd"/>
    </w:p>
    <w:p w:rsidR="004A7D06" w:rsidRDefault="00EC63A1" w:rsidP="00FF49B5">
      <w:pPr>
        <w:pStyle w:val="a3"/>
        <w:spacing w:before="0" w:beforeAutospacing="0" w:after="40" w:afterAutospacing="0"/>
        <w:ind w:left="5664"/>
      </w:pPr>
      <w:r>
        <w:t>«_____» _________________ 20</w:t>
      </w:r>
      <w:r w:rsidR="006E7E45">
        <w:t>20</w:t>
      </w:r>
      <w:r w:rsidR="004A7D06" w:rsidRPr="00E01C22">
        <w:t xml:space="preserve"> г.</w:t>
      </w:r>
    </w:p>
    <w:p w:rsidR="001548A5" w:rsidRDefault="001548A5" w:rsidP="00422FD1">
      <w:pPr>
        <w:pStyle w:val="a3"/>
        <w:spacing w:before="0" w:beforeAutospacing="0" w:after="40" w:afterAutospacing="0"/>
      </w:pPr>
    </w:p>
    <w:p w:rsidR="004A7D06" w:rsidRPr="00E01C22" w:rsidRDefault="004A7D06" w:rsidP="00EC63A1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B64177" w:rsidRDefault="004A7D06" w:rsidP="00EC63A1">
      <w:pPr>
        <w:pStyle w:val="a3"/>
        <w:spacing w:before="0" w:beforeAutospacing="0" w:after="0" w:afterAutospacing="0"/>
        <w:jc w:val="center"/>
        <w:rPr>
          <w:b/>
        </w:rPr>
      </w:pPr>
      <w:r w:rsidRPr="00E01C22">
        <w:rPr>
          <w:b/>
        </w:rPr>
        <w:t>Должностной регламент</w:t>
      </w:r>
      <w:r w:rsidR="00F55345">
        <w:rPr>
          <w:b/>
        </w:rPr>
        <w:t xml:space="preserve"> </w:t>
      </w:r>
    </w:p>
    <w:p w:rsidR="00B64177" w:rsidRDefault="00CA023A" w:rsidP="00B64177">
      <w:pPr>
        <w:pStyle w:val="a3"/>
        <w:spacing w:before="0" w:beforeAutospacing="0" w:after="0" w:afterAutospacing="0"/>
        <w:jc w:val="center"/>
        <w:rPr>
          <w:rFonts w:eastAsiaTheme="majorEastAsia" w:cstheme="majorBidi"/>
          <w:b/>
          <w:color w:val="000000" w:themeColor="text1"/>
          <w:lang w:eastAsia="en-US"/>
        </w:rPr>
      </w:pPr>
      <w:r>
        <w:rPr>
          <w:b/>
        </w:rPr>
        <w:t>главного</w:t>
      </w:r>
      <w:r w:rsidR="00B64177">
        <w:rPr>
          <w:b/>
        </w:rPr>
        <w:t xml:space="preserve"> </w:t>
      </w:r>
      <w:r w:rsidR="005A6E14" w:rsidRPr="002C4DB3">
        <w:rPr>
          <w:rFonts w:eastAsiaTheme="majorEastAsia" w:cstheme="majorBidi"/>
          <w:b/>
          <w:color w:val="000000" w:themeColor="text1"/>
          <w:lang w:eastAsia="en-US"/>
        </w:rPr>
        <w:t xml:space="preserve">государственного налогового инспектора </w:t>
      </w:r>
    </w:p>
    <w:p w:rsidR="005A6E14" w:rsidRPr="005A6E14" w:rsidRDefault="005A6E14" w:rsidP="00B64177">
      <w:pPr>
        <w:pStyle w:val="a3"/>
        <w:spacing w:before="0" w:beforeAutospacing="0" w:after="0" w:afterAutospacing="0"/>
        <w:jc w:val="center"/>
        <w:rPr>
          <w:rFonts w:eastAsiaTheme="majorEastAsia" w:cstheme="majorBidi"/>
          <w:b/>
          <w:color w:val="000000" w:themeColor="text1"/>
          <w:lang w:eastAsia="en-US"/>
        </w:rPr>
      </w:pPr>
      <w:r w:rsidRPr="002C4DB3">
        <w:rPr>
          <w:rFonts w:eastAsiaTheme="majorEastAsia" w:cstheme="majorBidi"/>
          <w:b/>
          <w:color w:val="000000" w:themeColor="text1"/>
          <w:lang w:eastAsia="en-US"/>
        </w:rPr>
        <w:t>отдела</w:t>
      </w:r>
      <w:r w:rsidR="009B12D0">
        <w:rPr>
          <w:rFonts w:eastAsiaTheme="majorEastAsia" w:cstheme="majorBidi"/>
          <w:b/>
          <w:color w:val="000000" w:themeColor="text1"/>
          <w:lang w:eastAsia="en-US"/>
        </w:rPr>
        <w:t xml:space="preserve"> камеральных проверок № 3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4A7D06" w:rsidRPr="00E01C22" w:rsidTr="00C74C9A">
        <w:tc>
          <w:tcPr>
            <w:tcW w:w="9571" w:type="dxa"/>
          </w:tcPr>
          <w:p w:rsidR="004A7D06" w:rsidRPr="00E01C22" w:rsidRDefault="00C203EF" w:rsidP="00C203EF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="004A7D06" w:rsidRPr="00E01C22">
              <w:rPr>
                <w:b/>
              </w:rPr>
              <w:t>нспекции Федеральной налоговой службы по Октябрьскому округу г. Иркутска</w:t>
            </w:r>
          </w:p>
        </w:tc>
      </w:tr>
    </w:tbl>
    <w:p w:rsidR="00C310C2" w:rsidRDefault="00C310C2" w:rsidP="00C310C2">
      <w:pPr>
        <w:pStyle w:val="ConsPlusNormal"/>
        <w:jc w:val="center"/>
        <w:outlineLvl w:val="2"/>
      </w:pPr>
    </w:p>
    <w:p w:rsidR="005C7184" w:rsidRDefault="005C7184" w:rsidP="00C310C2">
      <w:pPr>
        <w:pStyle w:val="ConsPlusNormal"/>
        <w:jc w:val="center"/>
        <w:outlineLvl w:val="2"/>
      </w:pPr>
    </w:p>
    <w:p w:rsidR="004A7D06" w:rsidRPr="00E01C22" w:rsidRDefault="004A7D06" w:rsidP="00C310C2">
      <w:pPr>
        <w:pStyle w:val="ConsPlusNormal"/>
        <w:jc w:val="center"/>
        <w:outlineLvl w:val="2"/>
        <w:rPr>
          <w:b/>
        </w:rPr>
      </w:pPr>
      <w:r w:rsidRPr="00E01C22">
        <w:br/>
      </w:r>
      <w:r w:rsidRPr="00E01C22">
        <w:rPr>
          <w:b/>
        </w:rPr>
        <w:t>I. Общие положения</w:t>
      </w:r>
    </w:p>
    <w:p w:rsidR="005C7184" w:rsidRPr="00E01C22" w:rsidRDefault="005C7184" w:rsidP="001548A5">
      <w:pPr>
        <w:pStyle w:val="ConsPlusNormal"/>
        <w:jc w:val="both"/>
        <w:rPr>
          <w:b/>
        </w:rPr>
      </w:pPr>
    </w:p>
    <w:p w:rsidR="00C310C2" w:rsidRPr="005F2CD6" w:rsidRDefault="00C310C2" w:rsidP="000930EB">
      <w:pPr>
        <w:shd w:val="clear" w:color="auto" w:fill="FFFFFF"/>
        <w:ind w:firstLine="709"/>
        <w:contextualSpacing/>
        <w:jc w:val="both"/>
      </w:pPr>
      <w:r w:rsidRPr="005F2CD6">
        <w:t xml:space="preserve">1. Должность федеральной государственной гражданской службы (далее - гражданская служба) </w:t>
      </w:r>
      <w:r w:rsidR="006B38FE">
        <w:t>главный</w:t>
      </w:r>
      <w:r w:rsidR="00F55345" w:rsidRPr="005F2CD6">
        <w:t xml:space="preserve"> </w:t>
      </w:r>
      <w:r w:rsidR="005A6E14" w:rsidRPr="005F2CD6">
        <w:t xml:space="preserve">государственный налоговый инспектор </w:t>
      </w:r>
      <w:r w:rsidRPr="005F2CD6">
        <w:t>отдела</w:t>
      </w:r>
      <w:r w:rsidR="009B12D0">
        <w:t xml:space="preserve"> камеральных проверок № 3</w:t>
      </w:r>
      <w:r w:rsidRPr="005F2CD6">
        <w:t xml:space="preserve"> Инспекции Федеральной налоговой службы по Октябрьскому округу г.</w:t>
      </w:r>
      <w:r w:rsidR="009B12D0">
        <w:t> </w:t>
      </w:r>
      <w:r w:rsidRPr="005F2CD6">
        <w:t xml:space="preserve">Иркутска </w:t>
      </w:r>
      <w:r w:rsidR="005A6E14" w:rsidRPr="005F2CD6">
        <w:t>(далее –</w:t>
      </w:r>
      <w:r w:rsidR="00F92E30" w:rsidRPr="005F2CD6">
        <w:t xml:space="preserve"> </w:t>
      </w:r>
      <w:r w:rsidR="006B38FE">
        <w:t>главный</w:t>
      </w:r>
      <w:r w:rsidR="00F55345" w:rsidRPr="005F2CD6">
        <w:t xml:space="preserve"> </w:t>
      </w:r>
      <w:r w:rsidR="005A6E14" w:rsidRPr="005F2CD6">
        <w:t>государственный налоговый инспектор) относится к старшей группе должностей гражданской службы категории «специалисты»</w:t>
      </w:r>
      <w:r w:rsidRPr="005F2CD6">
        <w:t>.</w:t>
      </w:r>
    </w:p>
    <w:p w:rsidR="005A6E14" w:rsidRPr="005F2CD6" w:rsidRDefault="005A6E14" w:rsidP="000930EB">
      <w:pPr>
        <w:shd w:val="clear" w:color="auto" w:fill="FFFFFF"/>
        <w:ind w:firstLine="709"/>
        <w:contextualSpacing/>
        <w:jc w:val="both"/>
      </w:pPr>
      <w:r w:rsidRPr="005F2CD6">
        <w:t xml:space="preserve">Регистрационный номер (код) должности – </w:t>
      </w:r>
      <w:r w:rsidR="00F92E30" w:rsidRPr="005F2CD6">
        <w:t>11-3-4-0</w:t>
      </w:r>
      <w:r w:rsidR="003C7737">
        <w:t>95</w:t>
      </w:r>
      <w:r w:rsidR="00F92E30" w:rsidRPr="005F2CD6">
        <w:t>.</w:t>
      </w:r>
    </w:p>
    <w:p w:rsidR="005A6E14" w:rsidRPr="005F2CD6" w:rsidRDefault="00C310C2" w:rsidP="005A6E14">
      <w:pPr>
        <w:pStyle w:val="ConsPlusNormal"/>
        <w:ind w:firstLine="709"/>
        <w:jc w:val="both"/>
        <w:rPr>
          <w:szCs w:val="24"/>
        </w:rPr>
      </w:pPr>
      <w:r w:rsidRPr="005F2CD6">
        <w:t>2. Область профессиональной служебной деятельности</w:t>
      </w:r>
      <w:r w:rsidR="00F55345" w:rsidRPr="005F2CD6">
        <w:t xml:space="preserve"> </w:t>
      </w:r>
      <w:r w:rsidR="00CA023A">
        <w:t>главного</w:t>
      </w:r>
      <w:r w:rsidRPr="005F2CD6">
        <w:t xml:space="preserve"> </w:t>
      </w:r>
      <w:r w:rsidR="005A6E14" w:rsidRPr="005F2CD6">
        <w:rPr>
          <w:szCs w:val="24"/>
        </w:rPr>
        <w:t xml:space="preserve">государственного налогового инспектора: </w:t>
      </w:r>
      <w:r w:rsidR="003C7737">
        <w:rPr>
          <w:szCs w:val="24"/>
        </w:rPr>
        <w:t>р</w:t>
      </w:r>
      <w:r w:rsidR="005A6E14" w:rsidRPr="005F2CD6">
        <w:rPr>
          <w:szCs w:val="24"/>
        </w:rPr>
        <w:t>егулирование налоговой деятельности.</w:t>
      </w:r>
    </w:p>
    <w:p w:rsidR="00C310C2" w:rsidRPr="005F2CD6" w:rsidRDefault="00C310C2" w:rsidP="000930EB">
      <w:pPr>
        <w:shd w:val="clear" w:color="auto" w:fill="FFFFFF"/>
        <w:ind w:firstLine="709"/>
        <w:contextualSpacing/>
        <w:jc w:val="both"/>
      </w:pPr>
      <w:r w:rsidRPr="005F2CD6">
        <w:t xml:space="preserve">3. Вид профессиональной служебной </w:t>
      </w:r>
      <w:r w:rsidR="005A6E14" w:rsidRPr="005F2CD6">
        <w:t xml:space="preserve">деятельности </w:t>
      </w:r>
      <w:r w:rsidR="00CA023A">
        <w:t>главного</w:t>
      </w:r>
      <w:r w:rsidR="00F55345" w:rsidRPr="005F2CD6">
        <w:t xml:space="preserve"> </w:t>
      </w:r>
      <w:r w:rsidR="005A6E14" w:rsidRPr="005F2CD6">
        <w:t>государственного налогового инспектора</w:t>
      </w:r>
      <w:r w:rsidRPr="005F2CD6">
        <w:t xml:space="preserve">: </w:t>
      </w:r>
      <w:r w:rsidR="003C7737">
        <w:t>р</w:t>
      </w:r>
      <w:r w:rsidR="00B44FBE" w:rsidRPr="005F2CD6">
        <w:t>егулирование в сфере налога на добавленную стоимость</w:t>
      </w:r>
      <w:r w:rsidR="003C7737">
        <w:t>;</w:t>
      </w:r>
      <w:r w:rsidR="004453F9" w:rsidRPr="005F2CD6">
        <w:t xml:space="preserve"> </w:t>
      </w:r>
      <w:r w:rsidR="009B12D0">
        <w:t>камеральные</w:t>
      </w:r>
      <w:r w:rsidR="004453F9" w:rsidRPr="005F2CD6">
        <w:t xml:space="preserve"> проверки</w:t>
      </w:r>
      <w:r w:rsidRPr="005F2CD6">
        <w:t>.</w:t>
      </w:r>
    </w:p>
    <w:p w:rsidR="00C310C2" w:rsidRPr="005F2CD6" w:rsidRDefault="00C310C2" w:rsidP="000930EB">
      <w:pPr>
        <w:shd w:val="clear" w:color="auto" w:fill="FFFFFF"/>
        <w:ind w:firstLine="709"/>
        <w:contextualSpacing/>
        <w:jc w:val="both"/>
      </w:pPr>
      <w:r w:rsidRPr="005F2CD6">
        <w:t xml:space="preserve">4. Назначение на должность и освобождение от должности </w:t>
      </w:r>
      <w:r w:rsidR="00CA023A">
        <w:t>главного</w:t>
      </w:r>
      <w:r w:rsidR="00F55345" w:rsidRPr="005F2CD6">
        <w:t xml:space="preserve"> </w:t>
      </w:r>
      <w:r w:rsidR="005A6E14" w:rsidRPr="005F2CD6">
        <w:t xml:space="preserve">государственного налогового инспектора </w:t>
      </w:r>
      <w:r w:rsidRPr="005F2CD6">
        <w:t>осуществляется начальником Инспекции Федеральной налоговой службы по Октябрьскому округу г. Иркутска (далее – Инспекция).</w:t>
      </w:r>
    </w:p>
    <w:p w:rsidR="005C7184" w:rsidRPr="005F2CD6" w:rsidRDefault="00C310C2" w:rsidP="00BB5466">
      <w:pPr>
        <w:shd w:val="clear" w:color="auto" w:fill="FFFFFF"/>
        <w:ind w:firstLine="709"/>
        <w:contextualSpacing/>
        <w:jc w:val="both"/>
      </w:pPr>
      <w:r w:rsidRPr="005F2CD6">
        <w:t>5. </w:t>
      </w:r>
      <w:r w:rsidR="006B38FE">
        <w:t>Главный</w:t>
      </w:r>
      <w:r w:rsidR="00F55345" w:rsidRPr="005F2CD6">
        <w:t xml:space="preserve"> г</w:t>
      </w:r>
      <w:r w:rsidR="005A6E14" w:rsidRPr="005F2CD6">
        <w:t xml:space="preserve">осударственный налоговый инспектор </w:t>
      </w:r>
      <w:r w:rsidRPr="005F2CD6">
        <w:t>непосредственно подчиняется начальнику отдела</w:t>
      </w:r>
      <w:r w:rsidR="009B12D0">
        <w:t xml:space="preserve"> камеральных проверок № 3</w:t>
      </w:r>
      <w:r w:rsidRPr="005F2CD6">
        <w:t xml:space="preserve"> и заместителю начальника Инспекции, </w:t>
      </w:r>
      <w:proofErr w:type="gramStart"/>
      <w:r w:rsidRPr="005F2CD6">
        <w:t>курирующему</w:t>
      </w:r>
      <w:proofErr w:type="gramEnd"/>
      <w:r w:rsidRPr="005F2CD6">
        <w:t xml:space="preserve"> отдел.</w:t>
      </w:r>
    </w:p>
    <w:p w:rsidR="00BB5466" w:rsidRPr="005F2CD6" w:rsidRDefault="00B44FBE" w:rsidP="00BB5466">
      <w:pPr>
        <w:shd w:val="clear" w:color="auto" w:fill="FFFFFF"/>
        <w:ind w:firstLine="709"/>
        <w:contextualSpacing/>
        <w:jc w:val="both"/>
      </w:pPr>
      <w:r w:rsidRPr="005F2CD6">
        <w:t xml:space="preserve">В период временного отсутствия </w:t>
      </w:r>
      <w:r w:rsidR="006B38FE">
        <w:t xml:space="preserve">старшего </w:t>
      </w:r>
      <w:r w:rsidRPr="005F2CD6">
        <w:t>государственного</w:t>
      </w:r>
      <w:r w:rsidR="00B64177" w:rsidRPr="005F2CD6">
        <w:t xml:space="preserve"> налогового</w:t>
      </w:r>
      <w:r w:rsidRPr="005F2CD6">
        <w:t xml:space="preserve"> инспектора</w:t>
      </w:r>
      <w:r w:rsidR="004453F9" w:rsidRPr="005F2CD6">
        <w:t xml:space="preserve"> и</w:t>
      </w:r>
      <w:r w:rsidR="00923886">
        <w:t>ли</w:t>
      </w:r>
      <w:r w:rsidR="004453F9" w:rsidRPr="005F2CD6">
        <w:t xml:space="preserve"> </w:t>
      </w:r>
      <w:r w:rsidR="00CA023A">
        <w:t>главного</w:t>
      </w:r>
      <w:r w:rsidR="004453F9" w:rsidRPr="005F2CD6">
        <w:t xml:space="preserve"> государственного налогового инспектора</w:t>
      </w:r>
      <w:r w:rsidRPr="005F2CD6">
        <w:t xml:space="preserve"> исполняет </w:t>
      </w:r>
      <w:r w:rsidR="003C7737">
        <w:t>их</w:t>
      </w:r>
      <w:r w:rsidRPr="005F2CD6">
        <w:t xml:space="preserve"> обязанности, в период своего временного отсутствия замещается </w:t>
      </w:r>
      <w:r w:rsidR="006B38FE">
        <w:t xml:space="preserve">старшим </w:t>
      </w:r>
      <w:r w:rsidRPr="005F2CD6">
        <w:t>государственным налоговым инспектором</w:t>
      </w:r>
      <w:r w:rsidR="004453F9" w:rsidRPr="005F2CD6">
        <w:t xml:space="preserve"> и</w:t>
      </w:r>
      <w:r w:rsidR="00923886">
        <w:t>ли</w:t>
      </w:r>
      <w:r w:rsidR="004453F9" w:rsidRPr="005F2CD6">
        <w:t xml:space="preserve"> </w:t>
      </w:r>
      <w:r w:rsidR="006B38FE">
        <w:t>главным</w:t>
      </w:r>
      <w:r w:rsidR="004453F9" w:rsidRPr="005F2CD6">
        <w:t xml:space="preserve"> государственным налоговым инспектором</w:t>
      </w:r>
      <w:r w:rsidRPr="005F2CD6">
        <w:t>.</w:t>
      </w:r>
    </w:p>
    <w:p w:rsidR="00B44FBE" w:rsidRPr="005F2CD6" w:rsidRDefault="00B44FBE" w:rsidP="00BB5466">
      <w:pPr>
        <w:shd w:val="clear" w:color="auto" w:fill="FFFFFF"/>
        <w:ind w:firstLine="709"/>
        <w:contextualSpacing/>
        <w:jc w:val="both"/>
      </w:pPr>
    </w:p>
    <w:p w:rsidR="002E1C79" w:rsidRPr="005F2CD6" w:rsidRDefault="002E1C79" w:rsidP="002E1C79">
      <w:pPr>
        <w:ind w:firstLine="709"/>
        <w:jc w:val="center"/>
        <w:rPr>
          <w:b/>
        </w:rPr>
      </w:pPr>
      <w:r w:rsidRPr="005F2CD6">
        <w:rPr>
          <w:b/>
        </w:rPr>
        <w:t>II. Квалификационные требования</w:t>
      </w:r>
    </w:p>
    <w:p w:rsidR="002E1C79" w:rsidRPr="005F2CD6" w:rsidRDefault="002E1C79" w:rsidP="002E1C79">
      <w:pPr>
        <w:ind w:firstLine="709"/>
        <w:jc w:val="center"/>
        <w:rPr>
          <w:b/>
        </w:rPr>
      </w:pPr>
      <w:r w:rsidRPr="005F2CD6">
        <w:rPr>
          <w:b/>
        </w:rPr>
        <w:t xml:space="preserve">для замещения должности гражданской службы </w:t>
      </w:r>
    </w:p>
    <w:p w:rsidR="005C7184" w:rsidRPr="005F2CD6" w:rsidRDefault="005C7184" w:rsidP="005C7184">
      <w:pPr>
        <w:pStyle w:val="ConsPlusNormal"/>
        <w:ind w:firstLine="709"/>
        <w:jc w:val="center"/>
      </w:pPr>
    </w:p>
    <w:p w:rsidR="002E1C79" w:rsidRPr="005F2CD6" w:rsidRDefault="00C310C2" w:rsidP="000930EB">
      <w:pPr>
        <w:pStyle w:val="ConsPlusNormal"/>
        <w:ind w:firstLine="709"/>
        <w:contextualSpacing/>
        <w:jc w:val="both"/>
      </w:pPr>
      <w:r w:rsidRPr="005F2CD6">
        <w:t>6</w:t>
      </w:r>
      <w:r w:rsidR="002E1C79" w:rsidRPr="005F2CD6">
        <w:t xml:space="preserve">. Для замещения должности </w:t>
      </w:r>
      <w:r w:rsidR="00CA023A">
        <w:t>главного</w:t>
      </w:r>
      <w:r w:rsidR="00F55345" w:rsidRPr="005F2CD6">
        <w:t xml:space="preserve"> </w:t>
      </w:r>
      <w:r w:rsidR="005A6E14" w:rsidRPr="005F2CD6">
        <w:t xml:space="preserve">государственного налогового инспектора </w:t>
      </w:r>
      <w:r w:rsidR="002E1C79" w:rsidRPr="005F2CD6">
        <w:t>устан</w:t>
      </w:r>
      <w:r w:rsidR="000541DF">
        <w:t>авливаются следующие требования:</w:t>
      </w:r>
    </w:p>
    <w:p w:rsidR="002E1C79" w:rsidRPr="005F2CD6" w:rsidRDefault="00CE0B6C" w:rsidP="000930EB">
      <w:pPr>
        <w:pStyle w:val="ConsPlusNormal"/>
        <w:ind w:firstLine="709"/>
        <w:contextualSpacing/>
        <w:jc w:val="both"/>
      </w:pPr>
      <w:r w:rsidRPr="005F2CD6">
        <w:t>6.1. Н</w:t>
      </w:r>
      <w:r w:rsidR="002E1C79" w:rsidRPr="005F2CD6">
        <w:t xml:space="preserve">аличие </w:t>
      </w:r>
      <w:r w:rsidR="00B64177" w:rsidRPr="005F2CD6">
        <w:t>в</w:t>
      </w:r>
      <w:r w:rsidR="00923886">
        <w:t>ысшего образования.</w:t>
      </w:r>
    </w:p>
    <w:p w:rsidR="002E1C79" w:rsidRPr="005F2CD6" w:rsidRDefault="00CE0B6C" w:rsidP="000930EB">
      <w:pPr>
        <w:pStyle w:val="ConsPlusNormal"/>
        <w:ind w:firstLine="709"/>
        <w:contextualSpacing/>
        <w:jc w:val="both"/>
      </w:pPr>
      <w:r w:rsidRPr="005F2CD6">
        <w:t xml:space="preserve">6.2. </w:t>
      </w:r>
      <w:r w:rsidR="002E1C79" w:rsidRPr="005F2CD6">
        <w:t xml:space="preserve"> </w:t>
      </w:r>
      <w:r w:rsidRPr="005F2CD6">
        <w:t>Б</w:t>
      </w:r>
      <w:r w:rsidR="002E1C79" w:rsidRPr="005F2CD6">
        <w:t xml:space="preserve">ез </w:t>
      </w:r>
      <w:r w:rsidR="000541DF">
        <w:t>предъявления требований к стажу.</w:t>
      </w:r>
    </w:p>
    <w:p w:rsidR="00F03F6F" w:rsidRPr="005F2CD6" w:rsidRDefault="000930EB" w:rsidP="003C7737">
      <w:pPr>
        <w:widowControl w:val="0"/>
        <w:ind w:firstLine="709"/>
        <w:contextualSpacing/>
        <w:jc w:val="both"/>
      </w:pPr>
      <w:r w:rsidRPr="005F2CD6">
        <w:t xml:space="preserve">6.3. </w:t>
      </w:r>
      <w:r w:rsidR="00CE0B6C" w:rsidRPr="005F2CD6">
        <w:t>Н</w:t>
      </w:r>
      <w:r w:rsidR="002E1C79" w:rsidRPr="005F2CD6">
        <w:t xml:space="preserve">аличие </w:t>
      </w:r>
      <w:r w:rsidRPr="005F2CD6">
        <w:t xml:space="preserve">базовых знаний: </w:t>
      </w:r>
      <w:r w:rsidR="003C7737">
        <w:t>государственного языка Российской Федерации (русского языка); основ Конституции Российской Федерации, законодательства о государственной гражданской службе, законодательства о противодействии коррупции; в области информационно-коммуникационных технологий; основ информационной безопасности и защиты информации;</w:t>
      </w:r>
      <w:r w:rsidR="00244827">
        <w:t xml:space="preserve"> </w:t>
      </w:r>
      <w:r w:rsidR="003C7737">
        <w:t>основных положений законодательства о персональных данных;</w:t>
      </w:r>
      <w:r w:rsidR="00244827">
        <w:t xml:space="preserve"> </w:t>
      </w:r>
      <w:r w:rsidR="003C7737">
        <w:t>общих принципов функционирования системы электронного документооборота;</w:t>
      </w:r>
      <w:r w:rsidR="00244827">
        <w:t xml:space="preserve"> </w:t>
      </w:r>
      <w:r w:rsidR="003C7737">
        <w:lastRenderedPageBreak/>
        <w:t>основных положений законодательства об электронной подписи;</w:t>
      </w:r>
      <w:r w:rsidR="00244827">
        <w:t xml:space="preserve"> </w:t>
      </w:r>
      <w:r w:rsidR="003C7737">
        <w:t>по прим</w:t>
      </w:r>
      <w:r w:rsidR="00244827">
        <w:t>енению персонального компьютера.</w:t>
      </w:r>
    </w:p>
    <w:p w:rsidR="00F8358C" w:rsidRPr="005F2CD6" w:rsidRDefault="005908BD" w:rsidP="000930EB">
      <w:pPr>
        <w:pStyle w:val="ConsPlusNormal"/>
        <w:ind w:firstLine="709"/>
        <w:contextualSpacing/>
        <w:jc w:val="both"/>
      </w:pPr>
      <w:r w:rsidRPr="005F2CD6">
        <w:t>6.4. Н</w:t>
      </w:r>
      <w:r w:rsidR="002E1C79" w:rsidRPr="005F2CD6">
        <w:t xml:space="preserve">аличие профессиональных </w:t>
      </w:r>
      <w:r w:rsidR="00F8358C" w:rsidRPr="005F2CD6">
        <w:t>знаний:</w:t>
      </w:r>
    </w:p>
    <w:p w:rsidR="00F8358C" w:rsidRPr="005F2CD6" w:rsidRDefault="00F8358C" w:rsidP="000930EB">
      <w:pPr>
        <w:pStyle w:val="ConsPlusNormal"/>
        <w:ind w:firstLine="709"/>
        <w:contextualSpacing/>
        <w:jc w:val="both"/>
      </w:pPr>
      <w:r w:rsidRPr="005F2CD6">
        <w:t xml:space="preserve">6.4.1. </w:t>
      </w:r>
      <w:r w:rsidR="00732E12" w:rsidRPr="00732E12">
        <w:t>В сфере законодательства Российской Федерации</w:t>
      </w:r>
      <w:r w:rsidR="00732E12">
        <w:t xml:space="preserve">: </w:t>
      </w:r>
      <w:proofErr w:type="gramStart"/>
      <w:r w:rsidR="005F2CD6" w:rsidRPr="005F2CD6">
        <w:t>Налоговый кодекс Российской Федерации; Бюджетный кодекс Российской Федерации; Закон Российской Федерации от 21</w:t>
      </w:r>
      <w:r w:rsidR="00732E12">
        <w:t>.03.</w:t>
      </w:r>
      <w:r w:rsidR="005F2CD6" w:rsidRPr="005F2CD6">
        <w:t xml:space="preserve">1991 г. № 943-1 «О налоговых органах Российской Федерации»; Федеральный закон от </w:t>
      </w:r>
      <w:r w:rsidR="00732E12">
        <w:t>0</w:t>
      </w:r>
      <w:r w:rsidR="005F2CD6" w:rsidRPr="005F2CD6">
        <w:t>6</w:t>
      </w:r>
      <w:r w:rsidR="00732E12">
        <w:t>.10.</w:t>
      </w:r>
      <w:r w:rsidR="005F2CD6" w:rsidRPr="005F2CD6">
        <w:t xml:space="preserve">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</w:t>
      </w:r>
      <w:r w:rsidR="00732E12">
        <w:t>0</w:t>
      </w:r>
      <w:r w:rsidR="005F2CD6" w:rsidRPr="005F2CD6">
        <w:t>8</w:t>
      </w:r>
      <w:r w:rsidR="00732E12">
        <w:t>.08.</w:t>
      </w:r>
      <w:r w:rsidR="005F2CD6" w:rsidRPr="005F2CD6">
        <w:t>2001 г. № 129-ФЗ «О</w:t>
      </w:r>
      <w:r w:rsidR="00C203EF">
        <w:t> </w:t>
      </w:r>
      <w:r w:rsidR="005F2CD6" w:rsidRPr="005F2CD6">
        <w:t>государственной регистрации юридических лиц и индивидуальных предпринимателей»;</w:t>
      </w:r>
      <w:proofErr w:type="gramEnd"/>
      <w:r w:rsidR="005F2CD6" w:rsidRPr="005F2CD6">
        <w:t xml:space="preserve"> Федеральный закон от </w:t>
      </w:r>
      <w:r w:rsidR="00732E12">
        <w:t>0</w:t>
      </w:r>
      <w:r w:rsidR="005F2CD6" w:rsidRPr="005F2CD6">
        <w:t>6</w:t>
      </w:r>
      <w:r w:rsidR="00732E12">
        <w:t>.10.</w:t>
      </w:r>
      <w:r w:rsidR="005F2CD6" w:rsidRPr="005F2CD6">
        <w:t>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</w:t>
      </w:r>
      <w:r w:rsidR="00732E12">
        <w:t>.11.</w:t>
      </w:r>
      <w:r w:rsidR="005F2CD6" w:rsidRPr="005F2CD6">
        <w:t>2007 г. №</w:t>
      </w:r>
      <w:r w:rsidR="00C203EF">
        <w:t> </w:t>
      </w:r>
      <w:r w:rsidR="005F2CD6" w:rsidRPr="005F2CD6">
        <w:t xml:space="preserve">282-ФЗ «Об официальном статистическом учете и системе государственной статистики в Российской Федерации»; Федеральный закон от </w:t>
      </w:r>
      <w:r w:rsidR="00732E12">
        <w:t>0</w:t>
      </w:r>
      <w:r w:rsidR="005F2CD6" w:rsidRPr="005F2CD6">
        <w:t>9</w:t>
      </w:r>
      <w:r w:rsidR="00732E12">
        <w:t>.02.</w:t>
      </w:r>
      <w:r w:rsidR="005F2CD6" w:rsidRPr="005F2CD6">
        <w:t>2009 г. № 8-ФЗ «Об обеспечении доступа к информации о деятельности государственных органов и органов местного самоуправления»; Федеральный закон от 27</w:t>
      </w:r>
      <w:r w:rsidR="00732E12">
        <w:t>.07.</w:t>
      </w:r>
      <w:r w:rsidR="005F2CD6" w:rsidRPr="005F2CD6">
        <w:t xml:space="preserve">2010 г. № 210-ФЗ «Об организации предоставления государственных и муниципальных услуг»; Федеральный закон Российской Федерации от </w:t>
      </w:r>
      <w:r w:rsidR="00732E12">
        <w:t>0</w:t>
      </w:r>
      <w:r w:rsidR="005F2CD6" w:rsidRPr="005F2CD6">
        <w:t>6</w:t>
      </w:r>
      <w:r w:rsidR="00732E12">
        <w:t>.04.</w:t>
      </w:r>
      <w:r w:rsidR="005F2CD6" w:rsidRPr="005F2CD6">
        <w:t>2011 г. № 63-ФЗ «Об электронной подписи»; Федеральный закон от 28</w:t>
      </w:r>
      <w:r w:rsidR="00732E12">
        <w:t>.12.</w:t>
      </w:r>
      <w:r w:rsidR="005F2CD6" w:rsidRPr="005F2CD6">
        <w:t xml:space="preserve">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</w:t>
      </w:r>
      <w:r w:rsidR="00732E12">
        <w:t>0</w:t>
      </w:r>
      <w:r w:rsidR="005F2CD6" w:rsidRPr="005F2CD6">
        <w:t>7</w:t>
      </w:r>
      <w:r w:rsidR="00732E12">
        <w:t>.05.2</w:t>
      </w:r>
      <w:r w:rsidR="005F2CD6" w:rsidRPr="005F2CD6">
        <w:t>012 г. № 601 «Об основных направлениях совершенствования системы государственного управления»; Указ Президента Российской Федерации от 11</w:t>
      </w:r>
      <w:r w:rsidR="00732E12">
        <w:t>.08.</w:t>
      </w:r>
      <w:r w:rsidR="005F2CD6" w:rsidRPr="005F2CD6">
        <w:t>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</w:t>
      </w:r>
      <w:r w:rsidR="00732E12">
        <w:t>.08.</w:t>
      </w:r>
      <w:r w:rsidR="005F2CD6" w:rsidRPr="005F2CD6">
        <w:t xml:space="preserve">2004 г. № 506 «Об утверждении Положения о Федеральной налоговой службе»;  </w:t>
      </w:r>
      <w:proofErr w:type="gramStart"/>
      <w:r w:rsidR="005F2CD6" w:rsidRPr="005F2CD6">
        <w:t xml:space="preserve">приказ Минфина России от </w:t>
      </w:r>
      <w:r w:rsidR="00732E12">
        <w:t>0</w:t>
      </w:r>
      <w:r w:rsidR="005F2CD6" w:rsidRPr="005F2CD6">
        <w:t>2</w:t>
      </w:r>
      <w:r w:rsidR="00732E12">
        <w:t>.07.</w:t>
      </w:r>
      <w:r w:rsidR="005F2CD6" w:rsidRPr="005F2CD6">
        <w:t>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5F2CD6" w:rsidRPr="005F2CD6">
        <w:t xml:space="preserve"> </w:t>
      </w:r>
      <w:proofErr w:type="gramStart"/>
      <w:r w:rsidR="005F2CD6" w:rsidRPr="005F2CD6">
        <w:t xml:space="preserve"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A06399" w:rsidRPr="005F2CD6">
        <w:t>Постановление Правительства Российской Федерации от 26</w:t>
      </w:r>
      <w:r w:rsidR="00732E12">
        <w:t>.12.</w:t>
      </w:r>
      <w:r w:rsidR="00A06399" w:rsidRPr="005F2CD6">
        <w:t>2011 г. № 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 w:rsidR="00A06399" w:rsidRPr="005F2CD6">
        <w:t xml:space="preserve">  Приказ ФНС России от 29</w:t>
      </w:r>
      <w:r w:rsidR="00732E12">
        <w:t>.10.</w:t>
      </w:r>
      <w:r w:rsidR="00A06399" w:rsidRPr="005F2CD6">
        <w:t xml:space="preserve">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  <w:proofErr w:type="gramStart"/>
      <w:r w:rsidR="004453F9" w:rsidRPr="005F2CD6">
        <w:t>Приказ МВД России № 495 и ФНС России № ММ-7-2-347 от 30</w:t>
      </w:r>
      <w:r w:rsidR="00732E12">
        <w:t>.06.</w:t>
      </w:r>
      <w:r w:rsidR="004453F9" w:rsidRPr="005F2CD6">
        <w:t>2009 г. «Об</w:t>
      </w:r>
      <w:r w:rsidR="00C203EF">
        <w:t> </w:t>
      </w:r>
      <w:r w:rsidR="004453F9" w:rsidRPr="005F2CD6">
        <w:t xml:space="preserve">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</w:t>
      </w:r>
      <w:r w:rsidR="00732E12">
        <w:t>0</w:t>
      </w:r>
      <w:r w:rsidR="004453F9" w:rsidRPr="005F2CD6">
        <w:t>2</w:t>
      </w:r>
      <w:r w:rsidR="00732E12">
        <w:t>.08.</w:t>
      </w:r>
      <w:r w:rsidR="004453F9" w:rsidRPr="005F2CD6">
        <w:t>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4453F9" w:rsidRPr="005F2CD6">
        <w:t xml:space="preserve"> Приказ ФНС России от </w:t>
      </w:r>
      <w:r w:rsidR="00732E12">
        <w:t>0</w:t>
      </w:r>
      <w:r w:rsidR="004453F9" w:rsidRPr="005F2CD6">
        <w:t>6</w:t>
      </w:r>
      <w:r w:rsidR="00732E12">
        <w:t>.05.</w:t>
      </w:r>
      <w:r w:rsidR="004453F9" w:rsidRPr="005F2CD6">
        <w:t>2007 г. №</w:t>
      </w:r>
      <w:r w:rsidR="00C203EF">
        <w:t> </w:t>
      </w:r>
      <w:r w:rsidR="004453F9" w:rsidRPr="005F2CD6">
        <w:t>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</w:t>
      </w:r>
      <w:r w:rsidR="00732E12">
        <w:t>.05.</w:t>
      </w:r>
      <w:r w:rsidR="004453F9" w:rsidRPr="005F2CD6">
        <w:t>2007 г. № ММ-3-06/333@ «Об утверждении Концепции системы планирования выездных налоговых проверок»; Приказ ФНС Российской Федерации от 17</w:t>
      </w:r>
      <w:r w:rsidR="00732E12">
        <w:t>.02.</w:t>
      </w:r>
      <w:r w:rsidR="004453F9" w:rsidRPr="005F2CD6">
        <w:t>2011 г. № ММВ-7-2/168@ «Об</w:t>
      </w:r>
      <w:r w:rsidR="00C203EF">
        <w:t> </w:t>
      </w:r>
      <w:r w:rsidR="004453F9" w:rsidRPr="005F2CD6">
        <w:t xml:space="preserve">утверждении Порядка направления требования о представлении документов </w:t>
      </w:r>
      <w:r w:rsidR="004453F9" w:rsidRPr="005F2CD6">
        <w:lastRenderedPageBreak/>
        <w:t xml:space="preserve">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="004453F9" w:rsidRPr="005F2CD6"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4453F9" w:rsidRPr="005F2CD6">
        <w:t xml:space="preserve"> </w:t>
      </w:r>
      <w:proofErr w:type="gramStart"/>
      <w:r w:rsidR="004453F9" w:rsidRPr="005F2CD6"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453F9" w:rsidRPr="005F2CD6">
        <w:t xml:space="preserve"> </w:t>
      </w:r>
      <w:proofErr w:type="gramStart"/>
      <w:r w:rsidR="004453F9" w:rsidRPr="005F2CD6"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4453F9" w:rsidRPr="005F2CD6">
        <w:t xml:space="preserve"> </w:t>
      </w:r>
      <w:proofErr w:type="gramStart"/>
      <w:r w:rsidR="004453F9" w:rsidRPr="005F2CD6"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4453F9" w:rsidRPr="005F2CD6"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4453F9" w:rsidRPr="005F2CD6">
        <w:t>дела</w:t>
      </w:r>
      <w:proofErr w:type="gramEnd"/>
      <w:r w:rsidR="004453F9" w:rsidRPr="005F2CD6">
        <w:t xml:space="preserve"> о выявлении которых рассматриваются в порядке, установленном статьей 101 Налогового кодекса Российской Федерации)»; Приказ Минфина Российской Федерации № 20н, МНС Российской Федерации № ГБ-3-04/39 от 10 марта 1999 г. «Об</w:t>
      </w:r>
      <w:r w:rsidR="00C203EF">
        <w:t> </w:t>
      </w:r>
      <w:r w:rsidR="004453F9" w:rsidRPr="005F2CD6">
        <w:t>утверждении Положения о порядке проведения инвентаризации имущества налогоплательщиков при налоговой проверке»;</w:t>
      </w:r>
      <w:r w:rsidR="005F2CD6" w:rsidRPr="005F2CD6">
        <w:t xml:space="preserve"> </w:t>
      </w:r>
      <w:r w:rsidR="00763B75" w:rsidRPr="005F2CD6"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  <w:proofErr w:type="gramStart"/>
      <w:r w:rsidRPr="005F2CD6">
        <w:t xml:space="preserve">Налоговый </w:t>
      </w:r>
      <w:hyperlink r:id="rId8" w:history="1">
        <w:r w:rsidRPr="005F2CD6">
          <w:t>кодекс</w:t>
        </w:r>
      </w:hyperlink>
      <w:r w:rsidRPr="005F2CD6">
        <w:t xml:space="preserve"> Российской Федерации, Бюджетный </w:t>
      </w:r>
      <w:hyperlink r:id="rId9" w:history="1">
        <w:r w:rsidRPr="005F2CD6">
          <w:t>кодекс</w:t>
        </w:r>
      </w:hyperlink>
      <w:r w:rsidRPr="005F2CD6">
        <w:t xml:space="preserve"> Российской Федерации, Федеральный </w:t>
      </w:r>
      <w:hyperlink r:id="rId10" w:history="1">
        <w:r w:rsidRPr="005F2CD6">
          <w:t>закон</w:t>
        </w:r>
      </w:hyperlink>
      <w:r w:rsidRPr="005F2CD6">
        <w:t xml:space="preserve"> от 08 августа 2001 г. </w:t>
      </w:r>
      <w:r w:rsidR="00C203EF">
        <w:t>№</w:t>
      </w:r>
      <w:r w:rsidRPr="005F2CD6">
        <w:t xml:space="preserve"> 129-ФЗ "О государственной регистрации юридических лиц и индивидуальных предпринимателей" (с изменениями и дополнениями); постановление Правительства Российской Федерации от 26 декабря 2011 г. </w:t>
      </w:r>
      <w:r w:rsidR="00C203EF">
        <w:t>№</w:t>
      </w:r>
      <w:r w:rsidRPr="005F2CD6">
        <w:t xml:space="preserve">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Pr="005F2CD6">
        <w:t xml:space="preserve"> Федеральный </w:t>
      </w:r>
      <w:hyperlink r:id="rId11" w:history="1">
        <w:r w:rsidRPr="005F2CD6">
          <w:t>закон</w:t>
        </w:r>
      </w:hyperlink>
      <w:r w:rsidRPr="005F2CD6">
        <w:t xml:space="preserve"> от 06 октября 1999 г. </w:t>
      </w:r>
      <w:r w:rsidR="00C203EF">
        <w:t>№</w:t>
      </w:r>
      <w:r w:rsidRPr="005F2CD6"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постановление Правительства Российской Федерации от 25 декабря 2009 г. </w:t>
      </w:r>
      <w:r w:rsidR="00C203EF">
        <w:t>№</w:t>
      </w:r>
      <w:r w:rsidRPr="005F2CD6">
        <w:t xml:space="preserve"> 1088 "О государственной автоматизированной системе "Управление"; </w:t>
      </w:r>
      <w:proofErr w:type="gramStart"/>
      <w:r w:rsidRPr="005F2CD6">
        <w:t xml:space="preserve">приказ ФНС России от 29 октября 2014 г. </w:t>
      </w:r>
      <w:r w:rsidR="00C203EF">
        <w:t>№</w:t>
      </w:r>
      <w:r w:rsidRPr="005F2CD6">
        <w:t xml:space="preserve">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 Федеральный </w:t>
      </w:r>
      <w:hyperlink r:id="rId12" w:history="1">
        <w:r w:rsidRPr="005F2CD6">
          <w:t>закон</w:t>
        </w:r>
      </w:hyperlink>
      <w:r w:rsidRPr="005F2CD6">
        <w:t xml:space="preserve"> от 06 октября 2003 г. </w:t>
      </w:r>
      <w:r w:rsidR="00C203EF">
        <w:t>№</w:t>
      </w:r>
      <w:r w:rsidRPr="005F2CD6">
        <w:t xml:space="preserve"> 131-ФЗ "Об общих принципах организации местного самоуправления в Российской Федерации";</w:t>
      </w:r>
      <w:proofErr w:type="gramEnd"/>
      <w:r w:rsidRPr="005F2CD6">
        <w:t xml:space="preserve"> </w:t>
      </w:r>
      <w:proofErr w:type="gramStart"/>
      <w:r w:rsidRPr="005F2CD6">
        <w:t xml:space="preserve">Приказ МНС России от 17.11.2003 № БГ-3-06/627@ «Об утверждении единых требований к формированию информационных ресурсов по камеральным и выездным налоговым </w:t>
      </w:r>
      <w:r w:rsidRPr="005F2CD6">
        <w:lastRenderedPageBreak/>
        <w:t>проверкам»; Приказ ФНС России от 13.12.2006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Pr="005F2CD6">
        <w:t xml:space="preserve"> </w:t>
      </w:r>
      <w:proofErr w:type="gramStart"/>
      <w:r w:rsidRPr="005F2CD6">
        <w:t>Приказ ФНС России от 25.07.2012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Pr="005F2CD6"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03.10.2012 № ММВ-7-8/662@ «Об</w:t>
      </w:r>
      <w:r w:rsidR="0025321A">
        <w:t> </w:t>
      </w:r>
      <w:r w:rsidRPr="005F2CD6">
        <w:t xml:space="preserve">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МВД России от 30.06.2009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5F2CD6"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5F2CD6">
        <w:t xml:space="preserve"> Приказ Минфина Российской Федерации № 20н, МНС Российской Федерации № ГБ-3-04/39 от 10.03.1999 «Об утверждении Положения о порядке проведения инвентаризации имущества налогоплательщиков при налоговой проверке»;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17.02.2011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07.05.2007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30.05.2007  № ММ-3-06/333@ «Об утверждении Концепции системы планирования выездных налоговых проверок»; </w:t>
      </w:r>
      <w:proofErr w:type="gramStart"/>
      <w:r w:rsidRPr="005F2CD6">
        <w:t xml:space="preserve">Федеральный </w:t>
      </w:r>
      <w:hyperlink r:id="rId13" w:history="1">
        <w:r w:rsidRPr="005F2CD6">
          <w:t>закон</w:t>
        </w:r>
      </w:hyperlink>
      <w:r w:rsidRPr="005F2CD6">
        <w:t xml:space="preserve"> от 29 ноября 2007 г. </w:t>
      </w:r>
      <w:r w:rsidR="00C203EF">
        <w:t>№</w:t>
      </w:r>
      <w:r w:rsidR="0025321A">
        <w:t> </w:t>
      </w:r>
      <w:r w:rsidRPr="005F2CD6">
        <w:t xml:space="preserve">282-ФЗ "Об официальном статистическом учете и системе государственной статистики в Российской Федерации"; Федеральный </w:t>
      </w:r>
      <w:hyperlink r:id="rId14" w:history="1">
        <w:r w:rsidRPr="005F2CD6">
          <w:t>закон</w:t>
        </w:r>
      </w:hyperlink>
      <w:r w:rsidRPr="005F2CD6">
        <w:t xml:space="preserve"> от 09 февраля 2009 г. </w:t>
      </w:r>
      <w:r w:rsidR="00C203EF">
        <w:t>№</w:t>
      </w:r>
      <w:r w:rsidRPr="005F2CD6">
        <w:t xml:space="preserve">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5" w:history="1">
        <w:r w:rsidRPr="005F2CD6">
          <w:t>закон</w:t>
        </w:r>
      </w:hyperlink>
      <w:r w:rsidRPr="005F2CD6">
        <w:t xml:space="preserve"> от 27 июля 2010 г. </w:t>
      </w:r>
      <w:r w:rsidR="00C203EF">
        <w:t>№</w:t>
      </w:r>
      <w:r w:rsidRPr="005F2CD6">
        <w:t xml:space="preserve"> 210-ФЗ "Об организации предоставления государственных и муниципальных услуг";</w:t>
      </w:r>
      <w:proofErr w:type="gramEnd"/>
      <w:r w:rsidRPr="005F2CD6">
        <w:t xml:space="preserve"> </w:t>
      </w:r>
      <w:proofErr w:type="gramStart"/>
      <w:r w:rsidRPr="005F2CD6">
        <w:t xml:space="preserve">Федеральный </w:t>
      </w:r>
      <w:hyperlink r:id="rId16" w:history="1">
        <w:r w:rsidRPr="005F2CD6">
          <w:t>закон</w:t>
        </w:r>
      </w:hyperlink>
      <w:r w:rsidRPr="005F2CD6">
        <w:t xml:space="preserve"> от</w:t>
      </w:r>
      <w:r w:rsidR="0025321A">
        <w:t> </w:t>
      </w:r>
      <w:r w:rsidRPr="005F2CD6">
        <w:t>28</w:t>
      </w:r>
      <w:r w:rsidR="0025321A">
        <w:t> </w:t>
      </w:r>
      <w:r w:rsidRPr="005F2CD6">
        <w:t xml:space="preserve">декабря 2013 г. </w:t>
      </w:r>
      <w:r w:rsidR="00C203EF">
        <w:t>№</w:t>
      </w:r>
      <w:r w:rsidRPr="005F2CD6">
        <w:t xml:space="preserve"> 443-ФЗ </w:t>
      </w:r>
      <w:r w:rsidR="00584AC6">
        <w:t>«</w:t>
      </w:r>
      <w:r w:rsidRPr="005F2CD6">
        <w:t xml:space="preserve">О федеральной информационной адресной системе и о внесении изменений в Федеральный закон </w:t>
      </w:r>
      <w:r w:rsidR="00584AC6">
        <w:t>«</w:t>
      </w:r>
      <w:r w:rsidRPr="005F2CD6">
        <w:t>Об общих принципах организации местного самоуправления в Российской Федерации</w:t>
      </w:r>
      <w:r w:rsidR="00584AC6">
        <w:t>»</w:t>
      </w:r>
      <w:r w:rsidRPr="005F2CD6">
        <w:t xml:space="preserve">; </w:t>
      </w:r>
      <w:hyperlink r:id="rId17" w:history="1">
        <w:r w:rsidRPr="005F2CD6">
          <w:t>Закон</w:t>
        </w:r>
      </w:hyperlink>
      <w:r w:rsidRPr="005F2CD6">
        <w:t xml:space="preserve"> Российской Федерации от 21 марта 1991 г. </w:t>
      </w:r>
      <w:r w:rsidR="00C203EF">
        <w:t>№</w:t>
      </w:r>
      <w:r w:rsidRPr="005F2CD6">
        <w:t xml:space="preserve"> 943-1 </w:t>
      </w:r>
      <w:r w:rsidR="00584AC6">
        <w:t>«</w:t>
      </w:r>
      <w:r w:rsidRPr="005F2CD6">
        <w:t>О налоговых органах Российской Федерации</w:t>
      </w:r>
      <w:r w:rsidR="00584AC6">
        <w:t>»</w:t>
      </w:r>
      <w:r w:rsidRPr="005F2CD6">
        <w:t xml:space="preserve">; Федеральный </w:t>
      </w:r>
      <w:hyperlink r:id="rId18" w:history="1">
        <w:r w:rsidRPr="005F2CD6">
          <w:t>закон</w:t>
        </w:r>
      </w:hyperlink>
      <w:r w:rsidRPr="005F2CD6">
        <w:t xml:space="preserve"> Российской Федерации от 27 июля 2006 г. </w:t>
      </w:r>
      <w:r w:rsidR="00C203EF">
        <w:t>№</w:t>
      </w:r>
      <w:r w:rsidRPr="005F2CD6">
        <w:t xml:space="preserve"> 152-ФЗ </w:t>
      </w:r>
      <w:r w:rsidR="00584AC6">
        <w:t>«</w:t>
      </w:r>
      <w:r w:rsidRPr="005F2CD6">
        <w:t>О персональных данных</w:t>
      </w:r>
      <w:r w:rsidR="00584AC6">
        <w:t>»</w:t>
      </w:r>
      <w:r w:rsidRPr="005F2CD6">
        <w:t>;</w:t>
      </w:r>
      <w:proofErr w:type="gramEnd"/>
      <w:r w:rsidRPr="005F2CD6">
        <w:t xml:space="preserve"> Федеральный </w:t>
      </w:r>
      <w:hyperlink r:id="rId19" w:history="1">
        <w:r w:rsidRPr="005F2CD6">
          <w:t>закон</w:t>
        </w:r>
      </w:hyperlink>
      <w:r w:rsidRPr="005F2CD6">
        <w:t xml:space="preserve"> Российской Федерации от 6 апреля 2011 г. </w:t>
      </w:r>
      <w:r w:rsidR="00C203EF">
        <w:t>№</w:t>
      </w:r>
      <w:r w:rsidRPr="005F2CD6">
        <w:t xml:space="preserve"> 63-ФЗ </w:t>
      </w:r>
      <w:r w:rsidR="00584AC6">
        <w:t>«</w:t>
      </w:r>
      <w:r w:rsidRPr="005F2CD6">
        <w:t>Об электронной подписи</w:t>
      </w:r>
      <w:r w:rsidR="00584AC6">
        <w:t>»</w:t>
      </w:r>
      <w:r w:rsidRPr="005F2CD6">
        <w:t xml:space="preserve">; </w:t>
      </w:r>
      <w:hyperlink r:id="rId20" w:history="1">
        <w:r w:rsidRPr="005F2CD6">
          <w:t>Указ</w:t>
        </w:r>
      </w:hyperlink>
      <w:r w:rsidRPr="005F2CD6">
        <w:t xml:space="preserve"> Президента Российской Федерации от 7 мая 2012 г. </w:t>
      </w:r>
      <w:r w:rsidR="00C203EF">
        <w:t>№</w:t>
      </w:r>
      <w:r w:rsidRPr="005F2CD6">
        <w:t xml:space="preserve"> 601 </w:t>
      </w:r>
      <w:r w:rsidR="00584AC6">
        <w:t>«</w:t>
      </w:r>
      <w:r w:rsidRPr="005F2CD6">
        <w:t>Об основных направлениях совершенствования системы государственного управления</w:t>
      </w:r>
      <w:r w:rsidR="00584AC6">
        <w:t>»</w:t>
      </w:r>
      <w:r w:rsidRPr="005F2CD6">
        <w:t xml:space="preserve">; </w:t>
      </w:r>
      <w:hyperlink r:id="rId21" w:history="1">
        <w:proofErr w:type="gramStart"/>
        <w:r w:rsidRPr="005F2CD6">
          <w:t>Кодекс</w:t>
        </w:r>
      </w:hyperlink>
      <w:r w:rsidRPr="005F2CD6">
        <w:t xml:space="preserve"> Российской Федерации </w:t>
      </w:r>
      <w:r w:rsidRPr="005F2CD6">
        <w:lastRenderedPageBreak/>
        <w:t xml:space="preserve">об административных правонарушениях, </w:t>
      </w:r>
      <w:hyperlink r:id="rId22" w:history="1">
        <w:r w:rsidRPr="005F2CD6">
          <w:t>Конвенция</w:t>
        </w:r>
      </w:hyperlink>
      <w:r w:rsidRPr="005F2CD6">
        <w:t xml:space="preserve"> Организации Объединенных Наций против коррупции от 31 октября 2003 г., Уголовный </w:t>
      </w:r>
      <w:hyperlink r:id="rId23" w:history="1">
        <w:r w:rsidRPr="005F2CD6">
          <w:t>кодекс</w:t>
        </w:r>
      </w:hyperlink>
      <w:r w:rsidRPr="005F2CD6">
        <w:t xml:space="preserve"> Российской Федерации, </w:t>
      </w:r>
      <w:hyperlink r:id="rId24" w:history="1">
        <w:r w:rsidRPr="005F2CD6">
          <w:t>постановление</w:t>
        </w:r>
      </w:hyperlink>
      <w:r w:rsidRPr="005F2CD6">
        <w:t xml:space="preserve"> Правительства Российской Федерации от 30 сентября 2004 г. </w:t>
      </w:r>
      <w:r w:rsidR="00C203EF">
        <w:t>№</w:t>
      </w:r>
      <w:r w:rsidR="0025321A">
        <w:t> </w:t>
      </w:r>
      <w:r w:rsidRPr="005F2CD6">
        <w:t>506</w:t>
      </w:r>
      <w:r w:rsidR="0025321A">
        <w:t> </w:t>
      </w:r>
      <w:r w:rsidRPr="005F2CD6">
        <w:t>"Об</w:t>
      </w:r>
      <w:r w:rsidR="00C203EF">
        <w:t> </w:t>
      </w:r>
      <w:r w:rsidRPr="005F2CD6">
        <w:t>утверждении Положения о Федеральной налоговой службе",  Федерального закона от 27</w:t>
      </w:r>
      <w:r w:rsidR="0025321A">
        <w:t> </w:t>
      </w:r>
      <w:r w:rsidRPr="005F2CD6">
        <w:t>июля 2004 г. № 79-ФЗ «О государственной гражданской службе Российской Федерации», Федеральный закон «О бухгалтерском учете» от 06.12.2011 № 402-ФЗ</w:t>
      </w:r>
      <w:proofErr w:type="gramEnd"/>
      <w:r w:rsidRPr="005F2CD6">
        <w:t>, Конституция Российской Федерации, федеральные конституционные законы, федеральных законы, указы Президента Российской Федерации и постановления Правительства Российской Федерации, иных нормативных актов и служебных документов.</w:t>
      </w:r>
    </w:p>
    <w:p w:rsidR="00F8358C" w:rsidRPr="005F2CD6" w:rsidRDefault="00F55345" w:rsidP="000930EB">
      <w:pPr>
        <w:pStyle w:val="ConsPlusNormal"/>
        <w:tabs>
          <w:tab w:val="left" w:pos="709"/>
        </w:tabs>
        <w:ind w:firstLine="709"/>
        <w:contextualSpacing/>
        <w:jc w:val="both"/>
      </w:pPr>
      <w:r w:rsidRPr="005F2CD6">
        <w:t>Старший г</w:t>
      </w:r>
      <w:r w:rsidR="005A6E14" w:rsidRPr="005F2CD6">
        <w:t xml:space="preserve">осударственный налоговый инспектор </w:t>
      </w:r>
      <w:r w:rsidR="00F8358C" w:rsidRPr="005F2CD6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453F9" w:rsidRPr="005F2CD6" w:rsidRDefault="00F8358C" w:rsidP="004453F9">
      <w:pPr>
        <w:pStyle w:val="ConsPlusNormal"/>
        <w:tabs>
          <w:tab w:val="left" w:pos="709"/>
        </w:tabs>
        <w:ind w:firstLine="709"/>
        <w:contextualSpacing/>
        <w:jc w:val="both"/>
      </w:pPr>
      <w:r w:rsidRPr="005F2CD6">
        <w:t>6.4.2. </w:t>
      </w:r>
      <w:proofErr w:type="gramStart"/>
      <w:r w:rsidRPr="005F2CD6">
        <w:t>Иные профессиональные знания:</w:t>
      </w:r>
      <w:r w:rsidR="005F2CD6" w:rsidRPr="005F2CD6"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3561B4" w:rsidRPr="005F2CD6">
        <w:t xml:space="preserve">знать </w:t>
      </w:r>
      <w:r w:rsidR="00A06399" w:rsidRPr="005F2CD6">
        <w:t>состав налогоплательщиков налога на добавленную стоимость;</w:t>
      </w:r>
      <w:proofErr w:type="gramEnd"/>
      <w:r w:rsidR="00A06399" w:rsidRPr="005F2CD6">
        <w:t xml:space="preserve"> </w:t>
      </w:r>
      <w:proofErr w:type="gramStart"/>
      <w:r w:rsidR="00A06399" w:rsidRPr="005F2CD6">
        <w:t xml:space="preserve"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инфе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</w:t>
      </w:r>
      <w:r w:rsidR="004453F9" w:rsidRPr="005F2CD6">
        <w:t>знать порядок и критерии отбора налогоплательщиков для формирования плана выездных налоговых проверок;</w:t>
      </w:r>
      <w:proofErr w:type="gramEnd"/>
      <w:r w:rsidR="004453F9" w:rsidRPr="005F2CD6">
        <w:t xml:space="preserve"> </w:t>
      </w:r>
      <w:r w:rsidR="0077232A" w:rsidRPr="005F2CD6">
        <w:t>п</w:t>
      </w:r>
      <w:r w:rsidR="004453F9" w:rsidRPr="005F2CD6">
        <w:t xml:space="preserve">онятие «налоговый контроль»; </w:t>
      </w:r>
      <w:r w:rsidR="0077232A" w:rsidRPr="005F2CD6">
        <w:t>о</w:t>
      </w:r>
      <w:r w:rsidR="004453F9" w:rsidRPr="005F2CD6">
        <w:t xml:space="preserve">собенности проведения выездных налоговых проверок, в </w:t>
      </w:r>
      <w:proofErr w:type="spellStart"/>
      <w:r w:rsidR="004453F9" w:rsidRPr="005F2CD6">
        <w:t>т.ч</w:t>
      </w:r>
      <w:proofErr w:type="spellEnd"/>
      <w:r w:rsidR="004453F9" w:rsidRPr="005F2CD6">
        <w:t xml:space="preserve">. консолидированной группы налогоплательщиков; </w:t>
      </w:r>
      <w:r w:rsidR="0077232A" w:rsidRPr="005F2CD6">
        <w:t>п</w:t>
      </w:r>
      <w:r w:rsidR="004453F9" w:rsidRPr="005F2CD6">
        <w:t xml:space="preserve">орядок и сроки проведения выездных налоговых проверок; </w:t>
      </w:r>
      <w:r w:rsidR="0077232A" w:rsidRPr="005F2CD6">
        <w:t>п</w:t>
      </w:r>
      <w:r w:rsidR="004453F9" w:rsidRPr="005F2CD6">
        <w:t xml:space="preserve">орядок и сроки рассмотрения материалов налоговой проверки; </w:t>
      </w:r>
      <w:r w:rsidR="0077232A" w:rsidRPr="005F2CD6">
        <w:t>п</w:t>
      </w:r>
      <w:r w:rsidR="004453F9" w:rsidRPr="005F2CD6">
        <w:t>орядок осуществления мероприятий налогового контроля при проведении выездных налоговых проверок.</w:t>
      </w:r>
    </w:p>
    <w:p w:rsidR="00B774D2" w:rsidRPr="005F2CD6" w:rsidRDefault="00A06399" w:rsidP="00B774D2">
      <w:pPr>
        <w:pStyle w:val="ConsPlusNormal"/>
        <w:tabs>
          <w:tab w:val="left" w:pos="709"/>
        </w:tabs>
        <w:ind w:firstLine="709"/>
        <w:contextualSpacing/>
        <w:jc w:val="both"/>
        <w:rPr>
          <w:spacing w:val="-2"/>
          <w:szCs w:val="24"/>
        </w:rPr>
      </w:pPr>
      <w:r w:rsidRPr="005F2CD6">
        <w:t xml:space="preserve"> </w:t>
      </w:r>
      <w:r w:rsidR="00F8358C" w:rsidRPr="005F2CD6">
        <w:t>6.5. </w:t>
      </w:r>
      <w:proofErr w:type="gramStart"/>
      <w:r w:rsidR="00F8358C" w:rsidRPr="005F2CD6">
        <w:t xml:space="preserve">Наличие функциональных знаний: </w:t>
      </w:r>
      <w:r w:rsidR="006F36B6" w:rsidRPr="005F2CD6"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6F36B6" w:rsidRPr="005F2CD6">
        <w:t xml:space="preserve"> </w:t>
      </w:r>
      <w:proofErr w:type="gramStart"/>
      <w:r w:rsidR="006F36B6" w:rsidRPr="005F2CD6">
        <w:t xml:space="preserve">стандарт предоставления государственной услуги: требования и порядок разработки; </w:t>
      </w:r>
      <w:r w:rsidR="00F8358C" w:rsidRPr="005F2CD6">
        <w:rPr>
          <w:spacing w:val="-2"/>
          <w:szCs w:val="24"/>
        </w:rPr>
        <w:t xml:space="preserve">принципы, методы, технологии и механизмы осуществления налогового контроля; виды, назначение и технологии организации </w:t>
      </w:r>
      <w:r w:rsidR="00B774D2" w:rsidRPr="005F2CD6">
        <w:rPr>
          <w:spacing w:val="-2"/>
          <w:szCs w:val="24"/>
        </w:rPr>
        <w:t>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B774D2" w:rsidRPr="005F2CD6">
        <w:rPr>
          <w:spacing w:val="-2"/>
          <w:szCs w:val="24"/>
        </w:rPr>
        <w:t xml:space="preserve"> меры, принимаемые по результатам проверки</w:t>
      </w:r>
      <w:r w:rsidR="005F2CD6" w:rsidRPr="005F2CD6">
        <w:rPr>
          <w:spacing w:val="-2"/>
          <w:szCs w:val="24"/>
        </w:rPr>
        <w:t xml:space="preserve"> порядок ведения дел в судах различной инстанции.</w:t>
      </w:r>
    </w:p>
    <w:p w:rsidR="00F8358C" w:rsidRPr="005F2CD6" w:rsidRDefault="00F8358C" w:rsidP="003561B4">
      <w:pPr>
        <w:widowControl w:val="0"/>
        <w:ind w:firstLine="709"/>
        <w:contextualSpacing/>
        <w:jc w:val="both"/>
      </w:pPr>
      <w:r w:rsidRPr="005F2CD6">
        <w:t xml:space="preserve">6.6.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5F2CD6">
        <w:t>коммуникат</w:t>
      </w:r>
      <w:r w:rsidR="00655957" w:rsidRPr="005F2CD6">
        <w:t>ивность</w:t>
      </w:r>
      <w:proofErr w:type="spellEnd"/>
      <w:r w:rsidR="00655957" w:rsidRPr="005F2CD6">
        <w:t>; управлять изменениями</w:t>
      </w:r>
      <w:r w:rsidR="003561B4" w:rsidRPr="005F2CD6">
        <w:t>; эффективно планировать, организовывать работу; оперативно принимать и реализовывать управленческие решения</w:t>
      </w:r>
      <w:r w:rsidR="009B12D0">
        <w:t xml:space="preserve"> в пределах своей компетенции</w:t>
      </w:r>
      <w:r w:rsidR="003561B4" w:rsidRPr="005F2CD6">
        <w:t>.</w:t>
      </w:r>
    </w:p>
    <w:p w:rsidR="00FB236E" w:rsidRPr="005F2CD6" w:rsidRDefault="00F8358C" w:rsidP="00763B75">
      <w:pPr>
        <w:widowControl w:val="0"/>
        <w:ind w:firstLine="709"/>
        <w:contextualSpacing/>
        <w:jc w:val="both"/>
      </w:pPr>
      <w:r w:rsidRPr="005F2CD6">
        <w:t xml:space="preserve">6.7. Наличие профессиональных умений: </w:t>
      </w:r>
      <w:r w:rsidR="003561B4" w:rsidRPr="005F2CD6">
        <w:t xml:space="preserve">расчетно-экономическая деятельность в сфере налога на добавленную стоимость; </w:t>
      </w:r>
      <w:r w:rsidR="004453F9" w:rsidRPr="005F2CD6">
        <w:t xml:space="preserve">организация и проведение </w:t>
      </w:r>
      <w:r w:rsidR="009B12D0">
        <w:t xml:space="preserve">камеральной </w:t>
      </w:r>
      <w:r w:rsidR="004453F9" w:rsidRPr="005F2CD6">
        <w:t xml:space="preserve">налоговой проверки, а также рассмотрение и оформление ее результатов в соответствии с порядком и соблюдением сроков; подготовка решения о проведении </w:t>
      </w:r>
      <w:r w:rsidR="009B12D0">
        <w:t xml:space="preserve">камеральной </w:t>
      </w:r>
      <w:r w:rsidR="004453F9" w:rsidRPr="005F2CD6">
        <w:t>налоговой проверки</w:t>
      </w:r>
      <w:r w:rsidR="00763B75" w:rsidRPr="005F2CD6">
        <w:t xml:space="preserve">; </w:t>
      </w:r>
    </w:p>
    <w:p w:rsidR="00F8358C" w:rsidRPr="005F2CD6" w:rsidRDefault="00F8358C" w:rsidP="000930EB">
      <w:pPr>
        <w:widowControl w:val="0"/>
        <w:ind w:firstLine="709"/>
        <w:contextualSpacing/>
        <w:jc w:val="both"/>
      </w:pPr>
      <w:r w:rsidRPr="005F2CD6">
        <w:t>6.8. </w:t>
      </w:r>
      <w:proofErr w:type="gramStart"/>
      <w:r w:rsidRPr="005F2CD6">
        <w:t xml:space="preserve">Наличие функциональных умений: </w:t>
      </w:r>
      <w:r w:rsidR="00B774D2" w:rsidRPr="005F2CD6">
        <w:t xml:space="preserve">проведение камеральных проверок; </w:t>
      </w:r>
      <w:r w:rsidR="00B774D2" w:rsidRPr="005F2CD6">
        <w:lastRenderedPageBreak/>
        <w:t xml:space="preserve"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</w:t>
      </w:r>
      <w:r w:rsidR="008E6DFE" w:rsidRPr="005F2CD6">
        <w:t>распорядительных документов;</w:t>
      </w:r>
      <w:r w:rsidR="00FB236E" w:rsidRPr="005F2CD6">
        <w:t xml:space="preserve"> </w:t>
      </w:r>
      <w:r w:rsidR="006F36B6" w:rsidRPr="005F2CD6"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</w:t>
      </w:r>
      <w:proofErr w:type="gramEnd"/>
      <w:r w:rsidR="006F36B6" w:rsidRPr="005F2CD6">
        <w:t xml:space="preserve"> </w:t>
      </w:r>
      <w:proofErr w:type="gramStart"/>
      <w:r w:rsidR="006F36B6" w:rsidRPr="005F2CD6">
        <w:t xml:space="preserve">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 удостоверений, патентов, направлений и других документов по результатам предоставления государственной услуги; </w:t>
      </w:r>
      <w:r w:rsidR="005F2CD6" w:rsidRPr="005F2CD6">
        <w:t>ведение исковой и претензионной работы.</w:t>
      </w:r>
      <w:proofErr w:type="gramEnd"/>
    </w:p>
    <w:p w:rsidR="00F8358C" w:rsidRPr="005F2CD6" w:rsidRDefault="00F8358C" w:rsidP="00F8358C">
      <w:pPr>
        <w:widowControl w:val="0"/>
        <w:ind w:firstLine="567"/>
        <w:jc w:val="both"/>
      </w:pPr>
    </w:p>
    <w:p w:rsidR="005C7184" w:rsidRPr="005F2CD6" w:rsidRDefault="004A7D06" w:rsidP="00F8358C">
      <w:pPr>
        <w:widowControl w:val="0"/>
        <w:ind w:firstLine="567"/>
        <w:jc w:val="center"/>
      </w:pPr>
      <w:r w:rsidRPr="005F2CD6">
        <w:rPr>
          <w:b/>
        </w:rPr>
        <w:t>III. Должностные обязанности, права и ответственность</w:t>
      </w:r>
    </w:p>
    <w:p w:rsidR="005C7184" w:rsidRPr="005F2CD6" w:rsidRDefault="005C7184" w:rsidP="005C7184">
      <w:pPr>
        <w:pStyle w:val="ConsPlusNormal"/>
        <w:ind w:firstLine="567"/>
        <w:jc w:val="center"/>
        <w:outlineLvl w:val="2"/>
        <w:rPr>
          <w:b/>
        </w:rPr>
      </w:pPr>
    </w:p>
    <w:p w:rsidR="00664764" w:rsidRPr="005F2CD6" w:rsidRDefault="00C310C2" w:rsidP="00F47A43">
      <w:pPr>
        <w:pStyle w:val="ConsPlusNormal"/>
        <w:ind w:firstLine="709"/>
        <w:contextualSpacing/>
        <w:jc w:val="both"/>
      </w:pPr>
      <w:r w:rsidRPr="005F2CD6">
        <w:t>7</w:t>
      </w:r>
      <w:r w:rsidR="004A7D06" w:rsidRPr="005F2CD6">
        <w:t xml:space="preserve">. </w:t>
      </w:r>
      <w:r w:rsidR="00664764" w:rsidRPr="005F2CD6">
        <w:t>Основные права и обязанности</w:t>
      </w:r>
      <w:r w:rsidR="00F47A43" w:rsidRPr="005F2CD6">
        <w:t xml:space="preserve"> </w:t>
      </w:r>
      <w:r w:rsidR="00CA023A">
        <w:t>главного</w:t>
      </w:r>
      <w:r w:rsidR="00F55345" w:rsidRPr="005F2CD6">
        <w:t xml:space="preserve"> </w:t>
      </w:r>
      <w:r w:rsidR="00C65F45" w:rsidRPr="005F2CD6">
        <w:t>государственного налогового инспектора</w:t>
      </w:r>
      <w:r w:rsidR="00664764" w:rsidRPr="005F2CD6">
        <w:t>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27.07.2004 № 79-ФЗ  «О государственной гражданской службе Российской Федерации».</w:t>
      </w:r>
    </w:p>
    <w:p w:rsidR="00B0032C" w:rsidRPr="005F2CD6" w:rsidRDefault="00C310C2" w:rsidP="00F47A43">
      <w:pPr>
        <w:pStyle w:val="ConsPlusNormal"/>
        <w:ind w:firstLine="709"/>
        <w:contextualSpacing/>
        <w:jc w:val="both"/>
      </w:pPr>
      <w:r w:rsidRPr="005F2CD6">
        <w:t>8</w:t>
      </w:r>
      <w:r w:rsidR="004A7D06" w:rsidRPr="005F2CD6">
        <w:t>.</w:t>
      </w:r>
      <w:r w:rsidR="00F8358C" w:rsidRPr="005F2CD6">
        <w:t xml:space="preserve"> В целях реализации</w:t>
      </w:r>
      <w:r w:rsidR="00B0032C" w:rsidRPr="005F2CD6">
        <w:t xml:space="preserve"> задач и функций, возложенных </w:t>
      </w:r>
      <w:r w:rsidR="00B0032C" w:rsidRPr="005F2CD6">
        <w:rPr>
          <w:szCs w:val="24"/>
        </w:rPr>
        <w:t>на отдел</w:t>
      </w:r>
      <w:r w:rsidR="00224039">
        <w:rPr>
          <w:szCs w:val="24"/>
        </w:rPr>
        <w:t xml:space="preserve"> камеральных проверок № 3</w:t>
      </w:r>
      <w:r w:rsidR="00B0032C" w:rsidRPr="005F2CD6">
        <w:rPr>
          <w:szCs w:val="24"/>
        </w:rPr>
        <w:t xml:space="preserve">, </w:t>
      </w:r>
      <w:r w:rsidR="00F55345" w:rsidRPr="005F2CD6">
        <w:rPr>
          <w:szCs w:val="24"/>
        </w:rPr>
        <w:t xml:space="preserve">старший </w:t>
      </w:r>
      <w:r w:rsidR="00C65F45" w:rsidRPr="005F2CD6">
        <w:t xml:space="preserve">государственный налоговый инспектор </w:t>
      </w:r>
      <w:r w:rsidR="00B0032C" w:rsidRPr="005F2CD6">
        <w:rPr>
          <w:szCs w:val="24"/>
        </w:rPr>
        <w:t>обязан осуществлять:</w:t>
      </w:r>
    </w:p>
    <w:p w:rsidR="00B0032C" w:rsidRPr="005F2CD6" w:rsidRDefault="009B12D0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8.1. Проводить камеральные</w:t>
      </w:r>
      <w:r w:rsidR="00B0032C" w:rsidRPr="005F2CD6">
        <w:t xml:space="preserve"> налоговые проверки налоговых деклараций и иных документов, служащих основанием для исчисления и уплаты налогов и сборов налогоплательщиков –  юридических лиц, индивидуальных предпринимателей.</w:t>
      </w:r>
    </w:p>
    <w:p w:rsidR="00B0032C" w:rsidRPr="005F2CD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5F2CD6">
        <w:t>8.2. Составлять заключения, акты камеральных</w:t>
      </w:r>
      <w:r w:rsidR="007B6D04">
        <w:t xml:space="preserve"> налоговых</w:t>
      </w:r>
      <w:r w:rsidRPr="005F2CD6">
        <w:t xml:space="preserve"> проверок, проекты решений по результатам проведенных проверок, решений подготавливать материалы по привлечению к налоговой ответственности по выявленным нарушениям.</w:t>
      </w:r>
    </w:p>
    <w:p w:rsidR="00B0032C" w:rsidRPr="005F2CD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5F2CD6">
        <w:t>8.3. Соблюдать процедурные и процессуальные сроки, предусмотренные законодательством о налогах и сборах и иными нормативными правовыми актами.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5F2CD6">
        <w:t>8.4. Соблюдать установленные формы при составлении документов, предусмотренных</w:t>
      </w:r>
      <w:r>
        <w:t xml:space="preserve"> при выполнении задач по направлениям отдела.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8.5. Проводить анализ схем ухода от налогообложения, выработка предложений по их предотвращению.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8.6. </w:t>
      </w:r>
      <w:proofErr w:type="gramStart"/>
      <w:r>
        <w:t>Проводить в ходе камеральной</w:t>
      </w:r>
      <w:r w:rsidR="007B6D04">
        <w:t xml:space="preserve"> </w:t>
      </w:r>
      <w:r>
        <w:t>налоговой проверки, на основе налоговых деклараций по НДС, в которых сумма налога исчислена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также обоснованности возмещения НДС, в том числе с использованием информационного ресурса АСК НДС-2, формировать доказательственную базу и оформлять результаты проведенных</w:t>
      </w:r>
      <w:proofErr w:type="gramEnd"/>
      <w:r>
        <w:t xml:space="preserve"> мероприятий.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8.7. Вводить пояснения в АСК НДС-2, представленные налогоплательщиками на требования о представлении пояснений в отношении выявленных расхождений, выставленные в соответствии с пунктом 3 статьи 88 Кодекса.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8.8. </w:t>
      </w:r>
      <w:proofErr w:type="gramStart"/>
      <w:r>
        <w:t>Принимать меры к налогоплательщикам, не представившим налоговые декларации, документы по требованиям в установленный срок,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случае непредставления или отказа в представлении налоговых деклараций, а также квитанций о приеме документов, направленных налоговым органом.</w:t>
      </w:r>
      <w:proofErr w:type="gramEnd"/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8.9. Составлять протоколы об административных правонарушениях.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8.10. Осуществлять информирование отдел регистрации и учета налогоплательщиков о наличии оснований для инициирования ликвидации налогоплательщиков – юридических лиц.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lastRenderedPageBreak/>
        <w:t>8.11. Участвовать при рассмотрении материалов проверок в Инспекции и судебных инстанциях.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8.12. Участвовать в производстве по делам об административных правонарушениях.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8.13. Принимать участие в составлении отзывов в вышестоящие и судебные инстанции, подготавливать материалы для судебных и правоохранительных органов по результатам проведенных проверок.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8.14. Подготавливать и передавать в </w:t>
      </w:r>
      <w:r w:rsidR="00EA1027">
        <w:t>правовой</w:t>
      </w:r>
      <w:r>
        <w:t xml:space="preserve"> отдел Инспекции материалов для обеспечения производства по делам о налоговых правонарушениях, нарушениях законодательства о налогах и сборах,</w:t>
      </w:r>
      <w:r w:rsidR="00EA1027">
        <w:t xml:space="preserve"> в ОУЗ и ОПБ </w:t>
      </w:r>
      <w:r>
        <w:t>материалов на взыскание задолженности в судебном порядке.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8.15. Обеспечивать сохранность и надлежащее оформление служебных документов, связанных с выполнением должностных обязанностей. 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8.16. Выполнять централизованные задания и готовить </w:t>
      </w:r>
      <w:proofErr w:type="gramStart"/>
      <w:r>
        <w:t>оперативную</w:t>
      </w:r>
      <w:proofErr w:type="gramEnd"/>
      <w:r>
        <w:t xml:space="preserve"> информация для начальника отдела, руководства Инспекции и вышестоящи</w:t>
      </w:r>
      <w:r w:rsidR="00EA1027">
        <w:t>х</w:t>
      </w:r>
      <w:r>
        <w:t xml:space="preserve"> </w:t>
      </w:r>
      <w:r w:rsidR="00EA1027">
        <w:t>налоговых</w:t>
      </w:r>
      <w:r>
        <w:t xml:space="preserve"> орган</w:t>
      </w:r>
      <w:r w:rsidR="00EA1027">
        <w:t>ов</w:t>
      </w:r>
      <w:r>
        <w:t>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8.17. Формировать отчетность по предмету деятельности отдела.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8.18. Готовить ответы на письменные запросы налогоплательщиков, других  налоговых органов, исполнительных органов государственной власти РФ, субъектов РФ, органов местного самоуправления, федерального казначейства, финансового управления, и прочих организации.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8.19. Подготавливать информационные материалы для руководства Инспекции, управления, по вопросам, находящимся в компетенции отдела.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8.20. 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работке комиссий. 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8.21. Осуществлять ввод в электронн</w:t>
      </w:r>
      <w:r w:rsidR="0025321A">
        <w:t>ые</w:t>
      </w:r>
      <w:r>
        <w:t xml:space="preserve"> баз</w:t>
      </w:r>
      <w:r w:rsidR="0025321A">
        <w:t>ы</w:t>
      </w:r>
      <w:r>
        <w:t xml:space="preserve"> системы ЭОД</w:t>
      </w:r>
      <w:r w:rsidR="0025321A">
        <w:t xml:space="preserve">, АИС Налог-3 </w:t>
      </w:r>
      <w:r>
        <w:t>проведенных мероприятий налогового контроля, актов проверок, и других документов вынесенных  и составленных в результате исполнения своих должностных обязанностей, для обеспечения полноты заполнения информационных ресурсов.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8.2</w:t>
      </w:r>
      <w:r>
        <w:t>2</w:t>
      </w:r>
      <w:r w:rsidRPr="00A41E86">
        <w:t>. Являться пользователем услугой удаленного доступа к федеральным ресурсам, сопровождаемым МИ ФНС России по ЦОД.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8.2</w:t>
      </w:r>
      <w:r>
        <w:t>3</w:t>
      </w:r>
      <w:r w:rsidRPr="00A41E86">
        <w:t xml:space="preserve">. Осуществлять ввод и </w:t>
      </w:r>
      <w:proofErr w:type="gramStart"/>
      <w:r w:rsidRPr="00A41E86">
        <w:t>контроль за</w:t>
      </w:r>
      <w:proofErr w:type="gramEnd"/>
      <w:r w:rsidRPr="00A41E86">
        <w:t xml:space="preserve"> полнотой, достоверностью и своевременностью ведения информационных ресурсов в соответствии с требованиями Федеральной налоговой службы: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EC341F">
        <w:t>- ИР «Налоговые обязательства»;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«Камеральные проверки»;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«Истребование документов (информации) в рамках ст.93, 93.1 НК РФ»;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«Досье рисков»;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«Схемы уклонения»;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«Допросы и осмотры»;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EC341F">
        <w:t>- ИР «Банковские счета»;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Программный комплекс АСК НДС-2;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СЭД-РЕГИОН.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8.24</w:t>
      </w:r>
      <w:r w:rsidRPr="00A41E86">
        <w:t>. Использовать в работе информационных, программных и аппаратных ресурсов: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«Обмен данными с внешними источниками»;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«Собственность»;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«Счета»;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«Налоговые обязательства»;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«Камеральные проверки»;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«Истребование документов (информации) в рамках ст.93,93.1 НК РФ»;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«Досье рисков»;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«Риски»;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lastRenderedPageBreak/>
        <w:t>- ИР «Схемы уклонения»;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«Допросы и осмотры»;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«ПИК Доход»;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«ЕАЭС-обмен»;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«Валютный контроль»;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«Информационные стенды»;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«КНП»;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«ВНП»;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ПИК «Истребование документов»;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БД ПИК «НДС»;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proofErr w:type="gramStart"/>
      <w:r>
        <w:t>- ПО «Комиссия по НДС»;</w:t>
      </w:r>
      <w:proofErr w:type="gramEnd"/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БД «НДС_КНП»;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«Банковские счета»;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«Сведения-БР»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ИР «Трансфертная цена»;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Федеральный информационный ресурс;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Автоматизированная информационная система «Налог-3»;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Программный комплекс АСК НДС-2;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- СЭД-РЕГИОН.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8.25</w:t>
      </w:r>
      <w:r w:rsidRPr="00A41E86">
        <w:t>. Осуществлять формирование Перечня операций технологического процесса, а также координация их выполнения.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8.26</w:t>
      </w:r>
      <w:r w:rsidRPr="00A41E86">
        <w:t>. Осуществлять внутренний контроль по ведению информационного ресурса, организовывать, координировать и/или методологически сопровождать его ведение.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Объектом внутреннего контроля является самоконтроль по выполнению технологических процессов, </w:t>
      </w:r>
      <w:r>
        <w:t xml:space="preserve">в соответствии с </w:t>
      </w:r>
      <w:r w:rsidRPr="00A41E86">
        <w:t>созданны</w:t>
      </w:r>
      <w:r>
        <w:t>ми</w:t>
      </w:r>
      <w:r w:rsidRPr="00A41E86">
        <w:t xml:space="preserve"> карт</w:t>
      </w:r>
      <w:r>
        <w:t>ами</w:t>
      </w:r>
      <w:r w:rsidRPr="00A41E86">
        <w:t xml:space="preserve"> внутреннего контроля деятельности, в соответствии с приказом ФНС России от 14.03.2016 № ММВ-7-16/132@.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proofErr w:type="gramStart"/>
      <w:r w:rsidRPr="00A41E86">
        <w:t>Осуществлять оценку вероятности возникновения рисков нарушений требований законодательных и иных нормативных правовых актов РФ, а также нормативно-правовых актов и иных организационно-распорядительных документов ФНС России и рисков неэффективной деятельности с целью включения той или иной операции в карту внутреннего контроля или исключения из карты внутреннего контроля, а также определения применяемых к ней контрольных процедур.</w:t>
      </w:r>
      <w:proofErr w:type="gramEnd"/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Еженедельно осуществлять мероприятия по внутреннему контролю посредством контроль - аналитических выборок, </w:t>
      </w:r>
      <w:r>
        <w:t xml:space="preserve">также </w:t>
      </w:r>
      <w:r w:rsidRPr="00A41E86">
        <w:t>сплошным способом за правомерность</w:t>
      </w:r>
      <w:r>
        <w:t>ю</w:t>
      </w:r>
      <w:r w:rsidRPr="00A41E86">
        <w:t xml:space="preserve"> требований законодательных и иных нормативных правовых актов РФ.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</w:t>
      </w:r>
      <w:r>
        <w:t>27</w:t>
      </w:r>
      <w:r w:rsidRPr="00A41E86">
        <w:t>.</w:t>
      </w:r>
      <w:r w:rsidRPr="007C73B9">
        <w:t xml:space="preserve"> </w:t>
      </w:r>
      <w:r>
        <w:t xml:space="preserve">На постоянной основе осуществлять </w:t>
      </w:r>
      <w:proofErr w:type="gramStart"/>
      <w:r>
        <w:t>контроль за</w:t>
      </w:r>
      <w:proofErr w:type="gramEnd"/>
      <w:r>
        <w:t xml:space="preserve"> полнотой и своевременностью исполнения рабочего плана по предупредительному контролю (самоконтролю).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8.28. Осуществлять устранение нарушений, выявленных по результатам предупредительного контроля (самоконтроля), дистанционными мониторингами и комплексными аудиторскими проверками внутреннего аудита, проводимыми УФНС России по Иркутской области.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8.29. Организовывать работу с документами, имеющими ограничительную пометку «ДСП» (Приказ ФНС России от 31.12.2009 № ММ-7-6/728@).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8.30. Вести в установленном порядке делопроизводство, хранение и сдачу в архив документов.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 xml:space="preserve">8.31. Изучать налоговое законодательство, инструктивные материалы, письма и руководящие указания ФНС России, управления, касающихся компетенции отдела </w:t>
      </w:r>
      <w:r w:rsidR="006B38FE">
        <w:t xml:space="preserve"> камеральных проверок № 3 </w:t>
      </w:r>
      <w:r>
        <w:t>с целью применения новой информации в практической работе, помощь в проведении экономической учебы в отделе.</w:t>
      </w:r>
    </w:p>
    <w:p w:rsidR="00B0032C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8.32. Осуществлять иные распоряжения начальника Инспекции, заместителей начальника Инспекции и начальника отдела.</w:t>
      </w:r>
    </w:p>
    <w:p w:rsidR="003A4276" w:rsidRDefault="003A4276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8.33</w:t>
      </w:r>
      <w:r w:rsidRPr="003A4276">
        <w:t xml:space="preserve">. Осуществлять ввод и контроль за полнотой и достоверностью ведения </w:t>
      </w:r>
      <w:r w:rsidRPr="003A4276">
        <w:lastRenderedPageBreak/>
        <w:t xml:space="preserve">информационных ресурсов, влияющих на достоверность </w:t>
      </w:r>
      <w:proofErr w:type="gramStart"/>
      <w:r w:rsidRPr="003A4276">
        <w:t>формирования показателей материального стимулирования федеральных государственных гражданских служащих территориальных органов Федеральной налоговой службы</w:t>
      </w:r>
      <w:proofErr w:type="gramEnd"/>
      <w:r w:rsidRPr="003A4276">
        <w:t>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8.</w:t>
      </w:r>
      <w:r w:rsidR="003A4276">
        <w:t>34</w:t>
      </w:r>
      <w:r w:rsidRPr="00A41E86">
        <w:t>. Выполнять иные мероприятия по предмету деятельности.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9. В целях исполнения возложенных должностных обязанностей </w:t>
      </w:r>
      <w:r w:rsidR="006B38FE">
        <w:t xml:space="preserve">главный </w:t>
      </w:r>
      <w:r w:rsidR="008B4DD9">
        <w:t>государственный инспектор</w:t>
      </w:r>
      <w:r>
        <w:t xml:space="preserve"> </w:t>
      </w:r>
      <w:r w:rsidRPr="00A41E86">
        <w:t xml:space="preserve">имеет право: 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 xml:space="preserve">9.1. Вносить начальнику отдела предложения, направленные на совершенствование работы; </w:t>
      </w:r>
    </w:p>
    <w:p w:rsidR="00B0032C" w:rsidRPr="00A41E86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9.2. Вносить начальнику отдела предложения о поощрении гражданских служащих за успешное и добросовестное исполнение должностных обязанностей, выполнение задач особой сложности, продолжительную и безупречную службу;</w:t>
      </w:r>
    </w:p>
    <w:p w:rsidR="00B0032C" w:rsidRDefault="00664764" w:rsidP="00BB5466">
      <w:pPr>
        <w:pStyle w:val="ConsPlusNormal"/>
        <w:tabs>
          <w:tab w:val="left" w:pos="709"/>
        </w:tabs>
        <w:ind w:firstLine="709"/>
        <w:contextualSpacing/>
        <w:jc w:val="both"/>
      </w:pPr>
      <w:r>
        <w:t>9.3. Представлять И</w:t>
      </w:r>
      <w:r w:rsidR="00B0032C">
        <w:t>нспекцию перед сторонними лицами и организациями по вопросам деятельности, входящим в его компетенцию;</w:t>
      </w:r>
    </w:p>
    <w:p w:rsidR="00EE2D17" w:rsidRDefault="00B0032C" w:rsidP="00EE2D17">
      <w:pPr>
        <w:pStyle w:val="ConsPlusNormal"/>
        <w:tabs>
          <w:tab w:val="left" w:pos="709"/>
        </w:tabs>
        <w:ind w:firstLine="709"/>
        <w:contextualSpacing/>
        <w:jc w:val="both"/>
      </w:pPr>
      <w:r>
        <w:t>9.4. Производить согласование  проектов нормативно-распорядительных документов по предмету деятельности, их изме</w:t>
      </w:r>
      <w:r w:rsidR="00EE2D17">
        <w:t>нений и дополнений;</w:t>
      </w:r>
    </w:p>
    <w:p w:rsidR="00B0032C" w:rsidRPr="00A41E86" w:rsidRDefault="00B0032C" w:rsidP="00EE2D17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10. </w:t>
      </w:r>
      <w:proofErr w:type="gramStart"/>
      <w:r w:rsidR="006B38FE">
        <w:t>Главный</w:t>
      </w:r>
      <w:r w:rsidR="00F55345">
        <w:t xml:space="preserve"> г</w:t>
      </w:r>
      <w:r w:rsidR="00C65F45" w:rsidRPr="00C65F45">
        <w:t xml:space="preserve">осударственный налоговый инспектор </w:t>
      </w:r>
      <w:r w:rsidRPr="00A41E86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«Об утверждении Положения о Федеральной налоговой службе», положением об Инспекции, утвержденным руководителем управления ФНС России по Иркутской области </w:t>
      </w:r>
      <w:r w:rsidR="00923886">
        <w:t>15 марта 2019</w:t>
      </w:r>
      <w:r w:rsidRPr="00A41E86">
        <w:t xml:space="preserve"> г., положением о</w:t>
      </w:r>
      <w:r w:rsidR="00224039">
        <w:t xml:space="preserve">б </w:t>
      </w:r>
      <w:r w:rsidRPr="00A41E86">
        <w:t>отделе</w:t>
      </w:r>
      <w:r w:rsidR="00224039">
        <w:t xml:space="preserve"> камеральных проверок № 3</w:t>
      </w:r>
      <w:r w:rsidRPr="00A41E86">
        <w:t>, приказами (распоряжениями</w:t>
      </w:r>
      <w:proofErr w:type="gramEnd"/>
      <w:r w:rsidRPr="00A41E86">
        <w:t>) ФНС России, приказами УФНС России по Иркутской области, приказами Инспекции, поручениями руководства Инспекции и иными нормативными правовыми актами.</w:t>
      </w:r>
    </w:p>
    <w:p w:rsidR="005C7184" w:rsidRDefault="00B0032C" w:rsidP="00BB5466">
      <w:pPr>
        <w:pStyle w:val="ConsPlusNormal"/>
        <w:tabs>
          <w:tab w:val="left" w:pos="709"/>
        </w:tabs>
        <w:ind w:firstLine="709"/>
        <w:contextualSpacing/>
        <w:jc w:val="both"/>
      </w:pPr>
      <w:r w:rsidRPr="00A41E86">
        <w:t>11. </w:t>
      </w:r>
      <w:r w:rsidR="006B38FE">
        <w:t>Главный</w:t>
      </w:r>
      <w:r w:rsidR="00F55345">
        <w:t xml:space="preserve"> г</w:t>
      </w:r>
      <w:r w:rsidR="00C65F45" w:rsidRPr="00C65F45">
        <w:t xml:space="preserve">осударственный налоговый инспектор </w:t>
      </w:r>
      <w:r w:rsidRPr="00A41E86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30EB" w:rsidRPr="00E01C22" w:rsidRDefault="000930EB" w:rsidP="000930EB">
      <w:pPr>
        <w:pStyle w:val="ConsPlusNormal"/>
        <w:tabs>
          <w:tab w:val="left" w:pos="709"/>
        </w:tabs>
        <w:ind w:firstLine="567"/>
        <w:jc w:val="both"/>
      </w:pPr>
    </w:p>
    <w:p w:rsidR="003A4276" w:rsidRDefault="004A7D06" w:rsidP="004D07D2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 xml:space="preserve">IV. Перечень вопросов, по которым </w:t>
      </w:r>
      <w:r w:rsidR="003A4276">
        <w:rPr>
          <w:b/>
        </w:rPr>
        <w:t xml:space="preserve">старший </w:t>
      </w:r>
    </w:p>
    <w:p w:rsidR="00F55345" w:rsidRDefault="003A4276" w:rsidP="004D07D2">
      <w:pPr>
        <w:pStyle w:val="ConsPlusNormal"/>
        <w:ind w:firstLine="567"/>
        <w:jc w:val="center"/>
        <w:outlineLvl w:val="2"/>
        <w:rPr>
          <w:b/>
        </w:rPr>
      </w:pPr>
      <w:r>
        <w:rPr>
          <w:b/>
        </w:rPr>
        <w:t>государственный налоговый инспектор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вправе или обязан самостоятельно принимать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управленческие и иные решения</w:t>
      </w:r>
    </w:p>
    <w:p w:rsidR="005C7184" w:rsidRPr="00E01C22" w:rsidRDefault="005C7184" w:rsidP="005C7184">
      <w:pPr>
        <w:pStyle w:val="ConsPlusNormal"/>
        <w:ind w:firstLine="567"/>
        <w:jc w:val="center"/>
        <w:rPr>
          <w:b/>
        </w:rPr>
      </w:pP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B0032C">
        <w:t>2</w:t>
      </w:r>
      <w:r w:rsidR="00FA4AB5" w:rsidRPr="00FA4AB5">
        <w:t xml:space="preserve">. </w:t>
      </w:r>
      <w:r w:rsidR="00912FBC">
        <w:t xml:space="preserve">При исполнении служебных обязанностей </w:t>
      </w:r>
      <w:r w:rsidR="006B38FE">
        <w:t>главный</w:t>
      </w:r>
      <w:r w:rsidR="00F55345">
        <w:t xml:space="preserve"> </w:t>
      </w:r>
      <w:r w:rsidR="00C65F45">
        <w:t>г</w:t>
      </w:r>
      <w:r w:rsidR="00C65F45" w:rsidRPr="00C65F45">
        <w:t xml:space="preserve">осударственный налоговый инспектор </w:t>
      </w:r>
      <w:r w:rsidR="00912FBC">
        <w:t>вправе самостоятельно принимать решения по вопросам: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 w:rsidRPr="00E01C22">
        <w:t>организации работы отдела по установленным направлениям деятельности, направленной на реализацию з</w:t>
      </w:r>
      <w:r>
        <w:t xml:space="preserve">адач и функций, возложенных на </w:t>
      </w:r>
      <w:r w:rsidR="00664764">
        <w:t>И</w:t>
      </w:r>
      <w:r w:rsidRPr="00E01C22">
        <w:t>нспекцию;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 w:rsidRPr="00E01C22">
        <w:t>реализации законодательств</w:t>
      </w:r>
      <w:r>
        <w:t>а Российской Федерации, п</w:t>
      </w:r>
      <w:r w:rsidRPr="00E01C22">
        <w:t>оложения о ФНС России, поручений ФНС Рос</w:t>
      </w:r>
      <w:r w:rsidR="00664764">
        <w:t>сии и управления, положения об И</w:t>
      </w:r>
      <w:r w:rsidRPr="00E01C22">
        <w:t>нспекции</w:t>
      </w:r>
      <w:r>
        <w:t xml:space="preserve">, административного регламента </w:t>
      </w:r>
      <w:r w:rsidR="00664764">
        <w:t>И</w:t>
      </w:r>
      <w:r w:rsidRPr="00E01C22">
        <w:t>нспекции;</w:t>
      </w:r>
    </w:p>
    <w:p w:rsidR="00912FBC" w:rsidRDefault="00912FBC" w:rsidP="00BB5466">
      <w:pPr>
        <w:pStyle w:val="ConsPlusNormal"/>
        <w:ind w:firstLine="709"/>
        <w:contextualSpacing/>
        <w:jc w:val="both"/>
      </w:pPr>
      <w:r>
        <w:t>возни</w:t>
      </w:r>
      <w:r w:rsidR="00664764">
        <w:t>кающих при рассмотрении И</w:t>
      </w:r>
      <w:r w:rsidRPr="00E01C22">
        <w:t>нспекцией  заявлений, предложений, жалоб граждан и юридических лиц;</w:t>
      </w: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B0032C">
        <w:t>3</w:t>
      </w:r>
      <w:r>
        <w:t xml:space="preserve">. </w:t>
      </w:r>
      <w:r w:rsidR="00912FBC">
        <w:t xml:space="preserve">При исполнении служебных обязанностей </w:t>
      </w:r>
      <w:r w:rsidR="006B38FE">
        <w:t>главный</w:t>
      </w:r>
      <w:r w:rsidR="00F55345">
        <w:t xml:space="preserve"> </w:t>
      </w:r>
      <w:r w:rsidR="00C65F45">
        <w:t>г</w:t>
      </w:r>
      <w:r w:rsidR="00C65F45" w:rsidRPr="005A6E14">
        <w:t xml:space="preserve">осударственный налоговый инспектор </w:t>
      </w:r>
      <w:r w:rsidR="00912FBC">
        <w:t>обязан самостоятельно принимать решения по вопросам: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0930EB" w:rsidRDefault="00664764" w:rsidP="00BB5466">
      <w:pPr>
        <w:pStyle w:val="ConsPlusNormal"/>
        <w:ind w:firstLine="709"/>
        <w:contextualSpacing/>
        <w:jc w:val="both"/>
      </w:pPr>
      <w:r>
        <w:t>предусмотренным положением об И</w:t>
      </w:r>
      <w:r w:rsidR="00785644" w:rsidRPr="00E01C22">
        <w:t>нспекции, иными нормативными актами, административным регламентом ФНС Рос</w:t>
      </w:r>
      <w:r>
        <w:t>сии, управления и И</w:t>
      </w:r>
      <w:r w:rsidR="00785644" w:rsidRPr="00E01C22">
        <w:t>нспекции;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отказывать в приеме документов, оформленных ненадлежащим образом;</w:t>
      </w:r>
      <w:r w:rsidR="00664764">
        <w:t xml:space="preserve"> </w:t>
      </w:r>
      <w:r w:rsidRPr="00E01C22">
        <w:t>осуществлять проверку документов и при необходимости возвращать их на переоформление;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lastRenderedPageBreak/>
        <w:t>заверять надлежащим образом копии документов;</w:t>
      </w:r>
      <w:r w:rsidR="00912FBC">
        <w:t xml:space="preserve"> </w:t>
      </w:r>
    </w:p>
    <w:p w:rsidR="005C7184" w:rsidRDefault="00912FBC" w:rsidP="00BB5466">
      <w:pPr>
        <w:pStyle w:val="ConsPlusNormal"/>
        <w:ind w:firstLine="709"/>
        <w:contextualSpacing/>
        <w:jc w:val="both"/>
      </w:pPr>
      <w:r>
        <w:t>и другим.</w:t>
      </w:r>
    </w:p>
    <w:p w:rsidR="000930EB" w:rsidRPr="005C7184" w:rsidRDefault="000930EB" w:rsidP="00BB5466">
      <w:pPr>
        <w:pStyle w:val="ConsPlusNormal"/>
        <w:ind w:firstLine="709"/>
        <w:contextualSpacing/>
        <w:jc w:val="both"/>
      </w:pPr>
    </w:p>
    <w:p w:rsidR="00F55345" w:rsidRDefault="004A7D06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 xml:space="preserve">V. Перечень вопросов, по которым </w:t>
      </w:r>
    </w:p>
    <w:p w:rsidR="003A4276" w:rsidRDefault="006B38FE" w:rsidP="003A4276">
      <w:pPr>
        <w:pStyle w:val="ConsPlusNormal"/>
        <w:ind w:firstLine="567"/>
        <w:jc w:val="center"/>
        <w:rPr>
          <w:b/>
        </w:rPr>
      </w:pPr>
      <w:r>
        <w:rPr>
          <w:b/>
        </w:rPr>
        <w:t>главный</w:t>
      </w:r>
      <w:r w:rsidR="003A4276" w:rsidRPr="003A4276">
        <w:rPr>
          <w:b/>
        </w:rPr>
        <w:t xml:space="preserve"> государственный налоговый инспектор</w:t>
      </w:r>
    </w:p>
    <w:p w:rsidR="004A7D06" w:rsidRPr="00E01C22" w:rsidRDefault="004A7D06" w:rsidP="003A4276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 xml:space="preserve">вправе или </w:t>
      </w:r>
      <w:proofErr w:type="gramStart"/>
      <w:r w:rsidRPr="00E01C22">
        <w:rPr>
          <w:b/>
        </w:rPr>
        <w:t>обязан</w:t>
      </w:r>
      <w:proofErr w:type="gramEnd"/>
      <w:r w:rsidRPr="00E01C22">
        <w:rPr>
          <w:b/>
        </w:rPr>
        <w:t xml:space="preserve"> участвовать при подготовке проектов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нормативных правовых актов и (или) проектов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управленческих и иных решений</w:t>
      </w:r>
    </w:p>
    <w:p w:rsidR="005C7184" w:rsidRPr="005C7184" w:rsidRDefault="005C7184" w:rsidP="005C7184">
      <w:pPr>
        <w:pStyle w:val="ConsPlusNormal"/>
        <w:ind w:firstLine="567"/>
        <w:jc w:val="center"/>
        <w:rPr>
          <w:b/>
        </w:rPr>
      </w:pP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4</w:t>
      </w:r>
      <w:r w:rsidR="00785644" w:rsidRPr="00E01C22">
        <w:t xml:space="preserve">. </w:t>
      </w:r>
      <w:r w:rsidR="006B38FE">
        <w:t>Главный</w:t>
      </w:r>
      <w:r w:rsidR="00F55345">
        <w:t xml:space="preserve"> г</w:t>
      </w:r>
      <w:r w:rsidR="00C65F45" w:rsidRPr="005A6E14">
        <w:t xml:space="preserve">осударственный налоговый инспектор </w:t>
      </w:r>
      <w:r w:rsidR="001209D8">
        <w:t>в соответствии со своей компетенцией вправе участвовать в подготовке (обсуждении) следующих проектов: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подготовки информации  по проекту управленческих и иных решений;</w:t>
      </w:r>
    </w:p>
    <w:p w:rsidR="000930EB" w:rsidRDefault="00785644" w:rsidP="00BB5466">
      <w:pPr>
        <w:pStyle w:val="ConsPlusNormal"/>
        <w:ind w:firstLine="709"/>
        <w:contextualSpacing/>
        <w:jc w:val="both"/>
      </w:pPr>
      <w:r w:rsidRPr="00E01C22">
        <w:t>внесения предложений по проекту управленческих и иных решений;</w:t>
      </w:r>
    </w:p>
    <w:p w:rsidR="00785644" w:rsidRPr="00E01C22" w:rsidRDefault="00785644" w:rsidP="00BB5466">
      <w:pPr>
        <w:pStyle w:val="ConsPlusNormal"/>
        <w:ind w:firstLine="709"/>
        <w:contextualSpacing/>
        <w:jc w:val="both"/>
      </w:pPr>
      <w:r w:rsidRPr="00E01C22">
        <w:t>и другим.</w:t>
      </w:r>
    </w:p>
    <w:p w:rsidR="000930EB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5</w:t>
      </w:r>
      <w:r w:rsidR="00785644" w:rsidRPr="00E01C22">
        <w:t xml:space="preserve">. </w:t>
      </w:r>
      <w:r w:rsidR="006B38FE">
        <w:t>Главный</w:t>
      </w:r>
      <w:r w:rsidR="00F55345">
        <w:t xml:space="preserve"> г</w:t>
      </w:r>
      <w:r w:rsidR="00C65F45" w:rsidRPr="005A6E14">
        <w:t xml:space="preserve">осударственный налоговый инспектор </w:t>
      </w:r>
      <w:r w:rsidR="00912FBC">
        <w:t>в соответствии со своей компетенцией обязан участвовать в подготовке (обсуждении) следующих проектов: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>
        <w:t xml:space="preserve">положений об отделе и </w:t>
      </w:r>
      <w:r w:rsidR="00664764">
        <w:t>И</w:t>
      </w:r>
      <w:r>
        <w:t>нспекции;</w:t>
      </w:r>
    </w:p>
    <w:p w:rsidR="000930EB" w:rsidRDefault="00912FBC" w:rsidP="00BB5466">
      <w:pPr>
        <w:pStyle w:val="ConsPlusNormal"/>
        <w:ind w:firstLine="709"/>
        <w:contextualSpacing/>
        <w:jc w:val="both"/>
      </w:pPr>
      <w:r>
        <w:t>графика отпусков гражданских служащих отдела;</w:t>
      </w:r>
    </w:p>
    <w:p w:rsidR="005C7184" w:rsidRDefault="00912FBC" w:rsidP="00BB5466">
      <w:pPr>
        <w:pStyle w:val="ConsPlusNormal"/>
        <w:ind w:firstLine="709"/>
        <w:contextualSpacing/>
        <w:jc w:val="both"/>
      </w:pPr>
      <w:r>
        <w:t xml:space="preserve">иных актов по поручению непосредственного руководителя и руководства </w:t>
      </w:r>
      <w:r w:rsidR="00664764">
        <w:t>И</w:t>
      </w:r>
      <w:r>
        <w:t>нспекции.</w:t>
      </w:r>
    </w:p>
    <w:p w:rsidR="00BB5466" w:rsidRPr="00E01C22" w:rsidRDefault="00BB5466" w:rsidP="00BB5466">
      <w:pPr>
        <w:pStyle w:val="ConsPlusNormal"/>
        <w:ind w:firstLine="709"/>
        <w:contextualSpacing/>
        <w:jc w:val="both"/>
      </w:pPr>
    </w:p>
    <w:p w:rsidR="004A7D06" w:rsidRPr="00E01C22" w:rsidRDefault="004A7D06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VI. Сроки и процедуры подготовки, рассмотрения проектов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управленческих и иных решений, порядок согласования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и принятия данных решений</w:t>
      </w:r>
    </w:p>
    <w:p w:rsidR="005C7184" w:rsidRPr="005C7184" w:rsidRDefault="005C7184" w:rsidP="005C7184">
      <w:pPr>
        <w:pStyle w:val="ConsPlusNormal"/>
        <w:ind w:firstLine="567"/>
        <w:jc w:val="center"/>
        <w:rPr>
          <w:b/>
        </w:rPr>
      </w:pPr>
    </w:p>
    <w:p w:rsidR="005C7184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6</w:t>
      </w:r>
      <w:r w:rsidR="004A7D06" w:rsidRPr="00E01C22">
        <w:t xml:space="preserve">. В соответствии со своими должностными обязанностями </w:t>
      </w:r>
      <w:r w:rsidR="006B38FE">
        <w:t>главный</w:t>
      </w:r>
      <w:r w:rsidR="00372247">
        <w:t xml:space="preserve"> </w:t>
      </w:r>
      <w:r w:rsidR="00C65F45">
        <w:t>г</w:t>
      </w:r>
      <w:r w:rsidR="00C65F45" w:rsidRPr="005A6E14">
        <w:t xml:space="preserve">осударственный налоговый инспектор </w:t>
      </w:r>
      <w:r w:rsidR="004A7D06" w:rsidRPr="00E01C22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B5466" w:rsidRPr="00E01C22" w:rsidRDefault="00BB5466" w:rsidP="00BB5466">
      <w:pPr>
        <w:pStyle w:val="ConsPlusNormal"/>
        <w:ind w:firstLine="709"/>
        <w:contextualSpacing/>
        <w:jc w:val="both"/>
      </w:pPr>
    </w:p>
    <w:p w:rsidR="005C7184" w:rsidRDefault="004A7D06" w:rsidP="00BB5466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VII. Порядок служебного взаимодействия</w:t>
      </w:r>
    </w:p>
    <w:p w:rsidR="00BB5466" w:rsidRPr="005C7184" w:rsidRDefault="00BB5466" w:rsidP="00BB5466">
      <w:pPr>
        <w:pStyle w:val="ConsPlusNormal"/>
        <w:ind w:firstLine="567"/>
        <w:jc w:val="center"/>
        <w:outlineLvl w:val="2"/>
        <w:rPr>
          <w:b/>
        </w:rPr>
      </w:pPr>
    </w:p>
    <w:p w:rsidR="005C7184" w:rsidRDefault="00C310C2" w:rsidP="00BB5466">
      <w:pPr>
        <w:pStyle w:val="ConsPlusNormal"/>
        <w:ind w:firstLine="709"/>
        <w:contextualSpacing/>
        <w:jc w:val="both"/>
      </w:pPr>
      <w:r>
        <w:t>1</w:t>
      </w:r>
      <w:r w:rsidR="008A6A61">
        <w:t>7</w:t>
      </w:r>
      <w:r w:rsidR="004A7D06" w:rsidRPr="00E01C22">
        <w:t xml:space="preserve">. </w:t>
      </w:r>
      <w:proofErr w:type="gramStart"/>
      <w:r w:rsidR="004A7D06" w:rsidRPr="00E01C22">
        <w:t xml:space="preserve">Взаимодействие </w:t>
      </w:r>
      <w:r w:rsidR="00CA023A">
        <w:t>главного</w:t>
      </w:r>
      <w:r w:rsidR="00372247">
        <w:t xml:space="preserve"> </w:t>
      </w:r>
      <w:r w:rsidR="00C65F45">
        <w:t>г</w:t>
      </w:r>
      <w:r w:rsidR="00C65F45" w:rsidRPr="005A6E14">
        <w:t>осударственн</w:t>
      </w:r>
      <w:r w:rsidR="00C65F45">
        <w:t>ого</w:t>
      </w:r>
      <w:r w:rsidR="00C65F45" w:rsidRPr="005A6E14">
        <w:t xml:space="preserve"> налогов</w:t>
      </w:r>
      <w:r w:rsidR="00C65F45">
        <w:t>ого</w:t>
      </w:r>
      <w:r w:rsidR="00C65F45" w:rsidRPr="005A6E14">
        <w:t xml:space="preserve"> инспектор</w:t>
      </w:r>
      <w:r w:rsidR="00C65F45">
        <w:t>а</w:t>
      </w:r>
      <w:r w:rsidR="00C65F45" w:rsidRPr="005A6E14">
        <w:t xml:space="preserve"> </w:t>
      </w:r>
      <w:r w:rsidR="004A7D06" w:rsidRPr="00E01C22">
        <w:t>с федеральными государст</w:t>
      </w:r>
      <w:r w:rsidR="00664764">
        <w:t>венными гражданскими служащими И</w:t>
      </w:r>
      <w:r w:rsidR="004A7D06" w:rsidRPr="00E01C22">
        <w:t xml:space="preserve"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="004A7D06" w:rsidRPr="00E01C22">
          <w:t>принципов</w:t>
        </w:r>
      </w:hyperlink>
      <w:r w:rsidR="004A7D06" w:rsidRPr="00E01C22"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C203EF">
        <w:t>№</w:t>
      </w:r>
      <w:r w:rsidR="004A7D06" w:rsidRPr="00E01C22">
        <w:t xml:space="preserve"> 885 </w:t>
      </w:r>
      <w:r w:rsidR="00B548BF">
        <w:t>«</w:t>
      </w:r>
      <w:r w:rsidR="004A7D06" w:rsidRPr="00E01C22">
        <w:t>Об утверждении общих принципов служебного поведения государственных служащих</w:t>
      </w:r>
      <w:r w:rsidR="00B548BF">
        <w:t>»</w:t>
      </w:r>
      <w:r w:rsidR="004A7D06" w:rsidRPr="00E01C22">
        <w:t xml:space="preserve"> (Собрание</w:t>
      </w:r>
      <w:proofErr w:type="gramEnd"/>
      <w:r w:rsidR="004A7D06" w:rsidRPr="00E01C22">
        <w:t xml:space="preserve"> </w:t>
      </w:r>
      <w:proofErr w:type="gramStart"/>
      <w:r w:rsidR="004A7D06" w:rsidRPr="00E01C22">
        <w:t xml:space="preserve">законодательства Российской Федерации, 2002, </w:t>
      </w:r>
      <w:r w:rsidR="00C203EF">
        <w:t>№</w:t>
      </w:r>
      <w:r w:rsidR="004A7D06" w:rsidRPr="00E01C22">
        <w:t xml:space="preserve"> 33, ст. 3196; 2007, </w:t>
      </w:r>
      <w:r w:rsidR="00C203EF">
        <w:t>№</w:t>
      </w:r>
      <w:r w:rsidR="004A7D06" w:rsidRPr="00E01C22">
        <w:t xml:space="preserve"> 13, ст. 1531; 2009, </w:t>
      </w:r>
      <w:r w:rsidR="00C203EF">
        <w:t>№</w:t>
      </w:r>
      <w:r w:rsidR="004A7D06" w:rsidRPr="00E01C22">
        <w:t xml:space="preserve"> 29, ст. 3658), и требований к служебному поведению, установленных </w:t>
      </w:r>
      <w:hyperlink r:id="rId26" w:history="1">
        <w:r w:rsidR="004A7D06" w:rsidRPr="00E01C22">
          <w:t>статьей 18</w:t>
        </w:r>
      </w:hyperlink>
      <w:r w:rsidR="004A7D06" w:rsidRPr="00E01C22">
        <w:t xml:space="preserve"> Федерального закона от 27</w:t>
      </w:r>
      <w:r w:rsidR="00B548BF">
        <w:t> </w:t>
      </w:r>
      <w:r w:rsidR="004A7D06" w:rsidRPr="00E01C22">
        <w:t xml:space="preserve">июля 2004 г. </w:t>
      </w:r>
      <w:r w:rsidR="00C203EF">
        <w:t>№</w:t>
      </w:r>
      <w:r w:rsidR="004A7D06" w:rsidRPr="00E01C22">
        <w:t xml:space="preserve"> 79-ФЗ </w:t>
      </w:r>
      <w:r w:rsidR="00B548BF">
        <w:t>«</w:t>
      </w:r>
      <w:r w:rsidR="004A7D06" w:rsidRPr="00E01C22">
        <w:t>О государственной гражданской службе Российской Федерации</w:t>
      </w:r>
      <w:r w:rsidR="00B548BF">
        <w:t>»</w:t>
      </w:r>
      <w:r w:rsidR="004A7D06" w:rsidRPr="00E01C22"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B5466" w:rsidRPr="005C7184" w:rsidRDefault="00BB5466" w:rsidP="00BB5466">
      <w:pPr>
        <w:pStyle w:val="ConsPlusNormal"/>
        <w:ind w:firstLine="709"/>
        <w:contextualSpacing/>
        <w:jc w:val="both"/>
      </w:pPr>
    </w:p>
    <w:p w:rsidR="003A4276" w:rsidRDefault="003A4276" w:rsidP="001548A5">
      <w:pPr>
        <w:pStyle w:val="ConsPlusNormal"/>
        <w:ind w:firstLine="567"/>
        <w:jc w:val="center"/>
        <w:outlineLvl w:val="2"/>
        <w:rPr>
          <w:b/>
        </w:rPr>
      </w:pPr>
    </w:p>
    <w:p w:rsidR="003A4276" w:rsidRDefault="003A4276" w:rsidP="001548A5">
      <w:pPr>
        <w:pStyle w:val="ConsPlusNormal"/>
        <w:ind w:firstLine="567"/>
        <w:jc w:val="center"/>
        <w:outlineLvl w:val="2"/>
        <w:rPr>
          <w:b/>
        </w:rPr>
      </w:pPr>
    </w:p>
    <w:p w:rsidR="004A7D06" w:rsidRPr="00E01C22" w:rsidRDefault="004A7D06" w:rsidP="001548A5">
      <w:pPr>
        <w:pStyle w:val="ConsPlusNormal"/>
        <w:ind w:firstLine="567"/>
        <w:jc w:val="center"/>
        <w:outlineLvl w:val="2"/>
        <w:rPr>
          <w:b/>
        </w:rPr>
      </w:pPr>
      <w:r w:rsidRPr="00E01C22">
        <w:rPr>
          <w:b/>
        </w:rPr>
        <w:t>VIII. Перечень государственных услуг, оказываемых</w:t>
      </w: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 xml:space="preserve">гражданам и организациям в соответствии </w:t>
      </w:r>
      <w:proofErr w:type="gramStart"/>
      <w:r w:rsidRPr="00E01C22">
        <w:rPr>
          <w:b/>
        </w:rPr>
        <w:t>с</w:t>
      </w:r>
      <w:proofErr w:type="gramEnd"/>
      <w:r w:rsidRPr="00E01C22">
        <w:rPr>
          <w:b/>
        </w:rPr>
        <w:t xml:space="preserve"> административным</w:t>
      </w:r>
    </w:p>
    <w:p w:rsidR="005C7184" w:rsidRDefault="004A7D06" w:rsidP="00BB5466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регламентом Федеральной налоговой службы</w:t>
      </w:r>
    </w:p>
    <w:p w:rsidR="00BB5466" w:rsidRPr="00E01C22" w:rsidRDefault="00BB5466" w:rsidP="00BB5466">
      <w:pPr>
        <w:pStyle w:val="ConsPlusNormal"/>
        <w:ind w:firstLine="567"/>
        <w:jc w:val="center"/>
        <w:rPr>
          <w:b/>
        </w:rPr>
      </w:pPr>
    </w:p>
    <w:p w:rsidR="002A665F" w:rsidRPr="005C7184" w:rsidRDefault="00C310C2" w:rsidP="00AF432F">
      <w:pPr>
        <w:widowControl w:val="0"/>
        <w:ind w:firstLine="709"/>
        <w:contextualSpacing/>
        <w:jc w:val="both"/>
      </w:pPr>
      <w:r>
        <w:t>1</w:t>
      </w:r>
      <w:r w:rsidR="00F92738">
        <w:t>8</w:t>
      </w:r>
      <w:r w:rsidR="004A7D06" w:rsidRPr="00E01C22">
        <w:t>.</w:t>
      </w:r>
      <w:r w:rsidR="008A6A61">
        <w:t xml:space="preserve"> </w:t>
      </w:r>
      <w:proofErr w:type="gramStart"/>
      <w:r w:rsidR="006B38FE">
        <w:t>Главный</w:t>
      </w:r>
      <w:r w:rsidR="00372247">
        <w:t xml:space="preserve"> г</w:t>
      </w:r>
      <w:r w:rsidR="00C65F45" w:rsidRPr="005A6E14">
        <w:t xml:space="preserve">осударственный налоговый инспектор </w:t>
      </w:r>
      <w:r w:rsidR="00F92738" w:rsidRPr="001E3CE6">
        <w:t>в пред</w:t>
      </w:r>
      <w:r w:rsidR="00F92738">
        <w:t xml:space="preserve">елах функциональной компетенции </w:t>
      </w:r>
      <w:r w:rsidR="00F92738" w:rsidRPr="001E3CE6">
        <w:t xml:space="preserve">выполняет организационное, информационное, техническое, другое </w:t>
      </w:r>
      <w:r w:rsidR="00F92738" w:rsidRPr="001E3CE6">
        <w:lastRenderedPageBreak/>
        <w:t>обеспечение (принимает участие в обеспечении) оказания госуда</w:t>
      </w:r>
      <w:r w:rsidR="00655957">
        <w:t xml:space="preserve">рственных услуг, осуществляемых Инспекцией </w:t>
      </w:r>
      <w:r w:rsidR="00F92738" w:rsidRPr="001E3CE6">
        <w:t xml:space="preserve">в соответствии </w:t>
      </w:r>
      <w:r w:rsidR="002618DC">
        <w:t xml:space="preserve">с </w:t>
      </w:r>
      <w:r w:rsidR="002618DC" w:rsidRPr="002618DC">
        <w:t>Административны</w:t>
      </w:r>
      <w:r w:rsidR="002618DC">
        <w:t>м</w:t>
      </w:r>
      <w:r w:rsidR="002618DC" w:rsidRPr="002618DC">
        <w:t xml:space="preserve"> регламент</w:t>
      </w:r>
      <w:r w:rsidR="002618DC">
        <w:t>ом</w:t>
      </w:r>
      <w:r w:rsidR="002618DC" w:rsidRPr="002618DC"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</w:t>
      </w:r>
      <w:proofErr w:type="gramEnd"/>
      <w:r w:rsidR="002618DC" w:rsidRPr="002618DC"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B548BF">
        <w:t>,</w:t>
      </w:r>
      <w:r w:rsidR="002618DC">
        <w:t xml:space="preserve"> утвержденным </w:t>
      </w:r>
      <w:r w:rsidR="002618DC" w:rsidRPr="002618DC">
        <w:t>приказ</w:t>
      </w:r>
      <w:r w:rsidR="002618DC">
        <w:t>ом</w:t>
      </w:r>
      <w:r w:rsidR="002618DC" w:rsidRPr="002618DC">
        <w:t xml:space="preserve"> Минфина России от 02.07.2012 г. № 99н</w:t>
      </w:r>
    </w:p>
    <w:p w:rsidR="00AF432F" w:rsidRDefault="00AF432F" w:rsidP="001548A5">
      <w:pPr>
        <w:pStyle w:val="ConsPlusNormal"/>
        <w:ind w:firstLine="567"/>
        <w:jc w:val="center"/>
        <w:rPr>
          <w:b/>
        </w:rPr>
      </w:pPr>
    </w:p>
    <w:p w:rsidR="004A7D06" w:rsidRPr="00E01C22" w:rsidRDefault="004A7D06" w:rsidP="001548A5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IX. Показатели эффективности и результативности</w:t>
      </w:r>
    </w:p>
    <w:p w:rsidR="005C7184" w:rsidRDefault="004A7D06" w:rsidP="005C7184">
      <w:pPr>
        <w:pStyle w:val="ConsPlusNormal"/>
        <w:ind w:firstLine="567"/>
        <w:jc w:val="center"/>
        <w:rPr>
          <w:b/>
        </w:rPr>
      </w:pPr>
      <w:r w:rsidRPr="00E01C22">
        <w:rPr>
          <w:b/>
        </w:rPr>
        <w:t>профессиональной служебной деятельности</w:t>
      </w:r>
    </w:p>
    <w:p w:rsidR="005C7184" w:rsidRPr="005C7184" w:rsidRDefault="005C7184" w:rsidP="005C7184">
      <w:pPr>
        <w:pStyle w:val="ConsPlusNormal"/>
        <w:ind w:firstLine="567"/>
        <w:jc w:val="center"/>
        <w:rPr>
          <w:b/>
        </w:rPr>
      </w:pPr>
    </w:p>
    <w:p w:rsidR="00F92738" w:rsidRDefault="00F92738" w:rsidP="00BB5466">
      <w:pPr>
        <w:pStyle w:val="ConsPlusNormal"/>
        <w:ind w:firstLine="709"/>
        <w:contextualSpacing/>
        <w:jc w:val="both"/>
      </w:pPr>
      <w:r>
        <w:t>19</w:t>
      </w:r>
      <w:r w:rsidR="004A7D06" w:rsidRPr="00E01C22">
        <w:t xml:space="preserve">. Эффективность профессиональной служебной деятельности </w:t>
      </w:r>
      <w:r w:rsidR="00CA023A">
        <w:t>главного</w:t>
      </w:r>
      <w:r w:rsidR="00372247">
        <w:t xml:space="preserve"> </w:t>
      </w:r>
      <w:r w:rsidR="00C65F45">
        <w:t>г</w:t>
      </w:r>
      <w:r w:rsidR="00C65F45" w:rsidRPr="005A6E14">
        <w:t>осударственн</w:t>
      </w:r>
      <w:r w:rsidR="00372247">
        <w:t>ого</w:t>
      </w:r>
      <w:r w:rsidR="00C65F45" w:rsidRPr="005A6E14">
        <w:t xml:space="preserve"> налогов</w:t>
      </w:r>
      <w:r w:rsidR="00372247">
        <w:t>ого</w:t>
      </w:r>
      <w:r w:rsidR="00C65F45" w:rsidRPr="005A6E14">
        <w:t xml:space="preserve"> инспектор</w:t>
      </w:r>
      <w:r w:rsidR="00372247">
        <w:t>а</w:t>
      </w:r>
      <w:r w:rsidR="00C65F45" w:rsidRPr="005A6E14">
        <w:t xml:space="preserve"> </w:t>
      </w:r>
      <w:r w:rsidR="004A7D06" w:rsidRPr="00E01C22">
        <w:t>оценивается по следующим показателям:</w:t>
      </w:r>
    </w:p>
    <w:p w:rsidR="002A665F" w:rsidRDefault="004A7D06" w:rsidP="00BB5466">
      <w:pPr>
        <w:pStyle w:val="ConsPlusNormal"/>
        <w:ind w:firstLine="709"/>
        <w:contextualSpacing/>
        <w:jc w:val="both"/>
      </w:pPr>
      <w:r w:rsidRPr="00E01C22">
        <w:t>выполняемому объему работы и интенсивности труда,</w:t>
      </w:r>
      <w:r w:rsidR="008B4DD9">
        <w:t xml:space="preserve"> способности сохранять </w:t>
      </w:r>
      <w:proofErr w:type="spellStart"/>
      <w:r w:rsidR="008B4DD9">
        <w:t>высоко</w:t>
      </w:r>
      <w:r w:rsidR="00F92738">
        <w:t>работоспособность</w:t>
      </w:r>
      <w:proofErr w:type="spellEnd"/>
      <w:r w:rsidR="00F92738">
        <w:t xml:space="preserve"> в </w:t>
      </w:r>
      <w:r w:rsidR="002A665F">
        <w:t xml:space="preserve">экстремальных условиях, </w:t>
      </w:r>
      <w:r w:rsidRPr="00E01C22">
        <w:t>соблюдению служебной дисциплины;</w:t>
      </w:r>
    </w:p>
    <w:p w:rsidR="002A665F" w:rsidRDefault="004A7D06" w:rsidP="00BB5466">
      <w:pPr>
        <w:pStyle w:val="ConsPlusNormal"/>
        <w:ind w:firstLine="709"/>
        <w:contextualSpacing/>
        <w:jc w:val="both"/>
      </w:pPr>
      <w:r w:rsidRPr="00E01C22">
        <w:t>своевременности и оперативности выполнения поручений;</w:t>
      </w:r>
    </w:p>
    <w:p w:rsidR="00F92738" w:rsidRDefault="004A7D06" w:rsidP="00BB5466">
      <w:pPr>
        <w:pStyle w:val="ConsPlusNormal"/>
        <w:ind w:firstLine="709"/>
        <w:contextualSpacing/>
        <w:jc w:val="both"/>
      </w:pPr>
      <w:r w:rsidRPr="00E01C22">
        <w:t>качеству выполненной работы</w:t>
      </w:r>
      <w:r w:rsidR="002A665F">
        <w:t xml:space="preserve">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отсутствую стилистических и грамматических ошибок)</w:t>
      </w:r>
      <w:r w:rsidRPr="00E01C22">
        <w:t>;</w:t>
      </w:r>
    </w:p>
    <w:p w:rsidR="002A665F" w:rsidRDefault="002A665F" w:rsidP="00BB5466">
      <w:pPr>
        <w:pStyle w:val="ConsPlusNormal"/>
        <w:ind w:firstLine="709"/>
        <w:contextualSpacing/>
        <w:jc w:val="both"/>
      </w:pPr>
      <w: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</w:t>
      </w:r>
    </w:p>
    <w:p w:rsidR="002A665F" w:rsidRDefault="004A7D06" w:rsidP="00BB5466">
      <w:pPr>
        <w:pStyle w:val="ConsPlusNormal"/>
        <w:ind w:firstLine="709"/>
        <w:contextualSpacing/>
        <w:jc w:val="both"/>
      </w:pPr>
      <w:r w:rsidRPr="00E01C2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7D06" w:rsidRDefault="004A7D06" w:rsidP="00BB5466">
      <w:pPr>
        <w:pStyle w:val="ConsPlusNormal"/>
        <w:ind w:firstLine="709"/>
        <w:contextualSpacing/>
        <w:jc w:val="both"/>
      </w:pPr>
      <w:r w:rsidRPr="00E01C2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2A665F">
        <w:t xml:space="preserve"> к новым условиям и требованиям;</w:t>
      </w:r>
    </w:p>
    <w:p w:rsidR="000930EB" w:rsidRDefault="002A665F" w:rsidP="000A7C1E">
      <w:pPr>
        <w:pStyle w:val="ConsPlusNormal"/>
        <w:ind w:firstLine="709"/>
        <w:contextualSpacing/>
        <w:jc w:val="both"/>
      </w:pPr>
      <w:r>
        <w:t>осознанию ответственности за последствие своих действий, принимаемых решений.</w:t>
      </w:r>
    </w:p>
    <w:p w:rsidR="000A7C1E" w:rsidRDefault="000A7C1E" w:rsidP="006B7636">
      <w:pPr>
        <w:pStyle w:val="ConsPlusNormal"/>
        <w:contextualSpacing/>
        <w:jc w:val="both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0930EB" w:rsidRDefault="000930EB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9B1038" w:rsidRDefault="009B1038" w:rsidP="00FF49B5">
      <w:pPr>
        <w:pStyle w:val="ConsPlusNormal"/>
        <w:outlineLvl w:val="2"/>
      </w:pPr>
    </w:p>
    <w:p w:rsidR="009B1038" w:rsidRDefault="009B1038" w:rsidP="00FF49B5">
      <w:pPr>
        <w:pStyle w:val="ConsPlusNormal"/>
        <w:outlineLvl w:val="2"/>
      </w:pPr>
    </w:p>
    <w:p w:rsidR="009B1038" w:rsidRDefault="009B1038" w:rsidP="00FF49B5">
      <w:pPr>
        <w:pStyle w:val="ConsPlusNormal"/>
        <w:outlineLvl w:val="2"/>
      </w:pPr>
    </w:p>
    <w:p w:rsidR="009B1038" w:rsidRDefault="009B1038" w:rsidP="00FF49B5">
      <w:pPr>
        <w:pStyle w:val="ConsPlusNormal"/>
        <w:outlineLvl w:val="2"/>
      </w:pPr>
    </w:p>
    <w:p w:rsidR="009B1038" w:rsidRDefault="009B1038" w:rsidP="00FF49B5">
      <w:pPr>
        <w:pStyle w:val="ConsPlusNormal"/>
        <w:outlineLvl w:val="2"/>
      </w:pPr>
    </w:p>
    <w:p w:rsidR="00BB5466" w:rsidRDefault="00BB5466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6B38FE" w:rsidRDefault="006B38F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0A7C1E" w:rsidRDefault="000A7C1E" w:rsidP="00FF49B5">
      <w:pPr>
        <w:pStyle w:val="ConsPlusNormal"/>
        <w:outlineLvl w:val="2"/>
      </w:pPr>
    </w:p>
    <w:p w:rsidR="00C63F05" w:rsidRPr="001548A5" w:rsidRDefault="00C63F05" w:rsidP="00C63F05">
      <w:pPr>
        <w:pStyle w:val="ConsPlusNormal"/>
        <w:jc w:val="center"/>
        <w:outlineLvl w:val="2"/>
        <w:rPr>
          <w:b/>
        </w:rPr>
      </w:pPr>
      <w:r w:rsidRPr="001548A5">
        <w:rPr>
          <w:b/>
        </w:rPr>
        <w:lastRenderedPageBreak/>
        <w:t>Лист ознакомления</w:t>
      </w:r>
    </w:p>
    <w:tbl>
      <w:tblPr>
        <w:tblpPr w:leftFromText="180" w:rightFromText="180" w:vertAnchor="text" w:horzAnchor="margin" w:tblpY="146"/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5"/>
        <w:gridCol w:w="3231"/>
        <w:gridCol w:w="1871"/>
        <w:gridCol w:w="1871"/>
      </w:tblGrid>
      <w:tr w:rsidR="005C7184" w:rsidRPr="00E01C22" w:rsidTr="005C7184">
        <w:tc>
          <w:tcPr>
            <w:tcW w:w="624" w:type="dxa"/>
          </w:tcPr>
          <w:p w:rsidR="005C7184" w:rsidRPr="00E01C22" w:rsidRDefault="00C203EF" w:rsidP="005C7184">
            <w:pPr>
              <w:pStyle w:val="ConsPlusNormal"/>
              <w:jc w:val="center"/>
            </w:pPr>
            <w:r>
              <w:t>№</w:t>
            </w:r>
            <w:r w:rsidR="005C7184" w:rsidRPr="00E01C22">
              <w:t xml:space="preserve"> </w:t>
            </w:r>
            <w:proofErr w:type="gramStart"/>
            <w:r w:rsidR="005C7184" w:rsidRPr="00E01C22">
              <w:t>п</w:t>
            </w:r>
            <w:proofErr w:type="gramEnd"/>
            <w:r w:rsidR="005C7184" w:rsidRPr="00E01C22">
              <w:t>/п</w:t>
            </w:r>
          </w:p>
        </w:tc>
        <w:tc>
          <w:tcPr>
            <w:tcW w:w="1875" w:type="dxa"/>
          </w:tcPr>
          <w:p w:rsidR="005C7184" w:rsidRDefault="005C7184" w:rsidP="005C7184">
            <w:pPr>
              <w:pStyle w:val="ConsPlusNormal"/>
              <w:jc w:val="center"/>
            </w:pPr>
            <w:r w:rsidRPr="00E01C22">
              <w:t>Фамилия, имя, отчество</w:t>
            </w:r>
          </w:p>
          <w:p w:rsidR="00B64177" w:rsidRPr="00E01C22" w:rsidRDefault="00B64177" w:rsidP="005C7184">
            <w:pPr>
              <w:pStyle w:val="ConsPlusNormal"/>
              <w:jc w:val="center"/>
            </w:pPr>
            <w:r>
              <w:t>(при наличии)</w:t>
            </w:r>
          </w:p>
        </w:tc>
        <w:tc>
          <w:tcPr>
            <w:tcW w:w="3231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  <w:jc w:val="center"/>
            </w:pPr>
            <w:r w:rsidRPr="00E01C22">
              <w:t>Дата и номер приказа об освобождении от должности</w:t>
            </w:r>
          </w:p>
        </w:tc>
      </w:tr>
      <w:tr w:rsidR="005C7184" w:rsidRPr="00E01C22" w:rsidTr="005C7184">
        <w:tc>
          <w:tcPr>
            <w:tcW w:w="624" w:type="dxa"/>
          </w:tcPr>
          <w:p w:rsidR="005C7184" w:rsidRPr="00E01C22" w:rsidRDefault="005C7184" w:rsidP="005C7184">
            <w:pPr>
              <w:pStyle w:val="ConsPlusNormal"/>
            </w:pPr>
            <w:r>
              <w:t>1.</w:t>
            </w:r>
          </w:p>
        </w:tc>
        <w:tc>
          <w:tcPr>
            <w:tcW w:w="1875" w:type="dxa"/>
          </w:tcPr>
          <w:p w:rsidR="004856AD" w:rsidRPr="00E01C22" w:rsidRDefault="004856AD" w:rsidP="005C7184">
            <w:pPr>
              <w:pStyle w:val="ConsPlusNormal"/>
            </w:pPr>
          </w:p>
        </w:tc>
        <w:tc>
          <w:tcPr>
            <w:tcW w:w="3231" w:type="dxa"/>
          </w:tcPr>
          <w:p w:rsidR="005C7184" w:rsidRPr="00E01C22" w:rsidRDefault="005C7184" w:rsidP="005C7184">
            <w:pPr>
              <w:pStyle w:val="ConsPlusNormal"/>
            </w:pP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</w:pPr>
          </w:p>
        </w:tc>
        <w:tc>
          <w:tcPr>
            <w:tcW w:w="1871" w:type="dxa"/>
          </w:tcPr>
          <w:p w:rsidR="005C7184" w:rsidRPr="00E01C22" w:rsidRDefault="005C7184" w:rsidP="005C7184">
            <w:pPr>
              <w:pStyle w:val="ConsPlusNormal"/>
            </w:pPr>
          </w:p>
        </w:tc>
      </w:tr>
    </w:tbl>
    <w:p w:rsidR="00C63F05" w:rsidRPr="00E01C22" w:rsidRDefault="00C63F05" w:rsidP="00C63F05">
      <w:pPr>
        <w:pStyle w:val="ConsPlusNormal"/>
        <w:outlineLvl w:val="2"/>
      </w:pPr>
    </w:p>
    <w:p w:rsidR="00C63F05" w:rsidRPr="00E01C22" w:rsidRDefault="00C63F05" w:rsidP="001548A5">
      <w:pPr>
        <w:pStyle w:val="ConsPlusNormal"/>
        <w:outlineLvl w:val="2"/>
      </w:pPr>
    </w:p>
    <w:sectPr w:rsidR="00C63F05" w:rsidRPr="00E01C22" w:rsidSect="005C7184">
      <w:headerReference w:type="default" r:id="rId2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4A6" w:rsidRDefault="002B54A6" w:rsidP="001548A5">
      <w:r>
        <w:separator/>
      </w:r>
    </w:p>
  </w:endnote>
  <w:endnote w:type="continuationSeparator" w:id="0">
    <w:p w:rsidR="002B54A6" w:rsidRDefault="002B54A6" w:rsidP="00154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4A6" w:rsidRDefault="002B54A6" w:rsidP="001548A5">
      <w:r>
        <w:separator/>
      </w:r>
    </w:p>
  </w:footnote>
  <w:footnote w:type="continuationSeparator" w:id="0">
    <w:p w:rsidR="002B54A6" w:rsidRDefault="002B54A6" w:rsidP="00154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5706872"/>
      <w:docPartObj>
        <w:docPartGallery w:val="Page Numbers (Top of Page)"/>
        <w:docPartUnique/>
      </w:docPartObj>
    </w:sdtPr>
    <w:sdtEndPr/>
    <w:sdtContent>
      <w:p w:rsidR="00D0444F" w:rsidRDefault="00D0444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50C5">
          <w:rPr>
            <w:noProof/>
          </w:rPr>
          <w:t>12</w:t>
        </w:r>
        <w:r>
          <w:fldChar w:fldCharType="end"/>
        </w:r>
      </w:p>
    </w:sdtContent>
  </w:sdt>
  <w:p w:rsidR="001548A5" w:rsidRDefault="001548A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479"/>
    <w:rsid w:val="00013D38"/>
    <w:rsid w:val="00015C88"/>
    <w:rsid w:val="00023466"/>
    <w:rsid w:val="00030BC2"/>
    <w:rsid w:val="00043E2E"/>
    <w:rsid w:val="000541DF"/>
    <w:rsid w:val="00074124"/>
    <w:rsid w:val="000930EB"/>
    <w:rsid w:val="000A7C1E"/>
    <w:rsid w:val="000B0CDB"/>
    <w:rsid w:val="000D58FF"/>
    <w:rsid w:val="001125E7"/>
    <w:rsid w:val="001209D8"/>
    <w:rsid w:val="0014290B"/>
    <w:rsid w:val="001548A5"/>
    <w:rsid w:val="001C24B5"/>
    <w:rsid w:val="001D5368"/>
    <w:rsid w:val="001E1689"/>
    <w:rsid w:val="00224039"/>
    <w:rsid w:val="00235AFC"/>
    <w:rsid w:val="00244827"/>
    <w:rsid w:val="0025321A"/>
    <w:rsid w:val="002618DC"/>
    <w:rsid w:val="00270C19"/>
    <w:rsid w:val="002A2B96"/>
    <w:rsid w:val="002A665F"/>
    <w:rsid w:val="002B54A6"/>
    <w:rsid w:val="002D097C"/>
    <w:rsid w:val="002E1C79"/>
    <w:rsid w:val="0030075F"/>
    <w:rsid w:val="003139B5"/>
    <w:rsid w:val="003270A1"/>
    <w:rsid w:val="003561B4"/>
    <w:rsid w:val="003601F3"/>
    <w:rsid w:val="00372247"/>
    <w:rsid w:val="00391A0D"/>
    <w:rsid w:val="003A4276"/>
    <w:rsid w:val="003C7737"/>
    <w:rsid w:val="003E5D01"/>
    <w:rsid w:val="003F2543"/>
    <w:rsid w:val="00422FD1"/>
    <w:rsid w:val="004350C5"/>
    <w:rsid w:val="004453F9"/>
    <w:rsid w:val="00446A04"/>
    <w:rsid w:val="00452409"/>
    <w:rsid w:val="00454BD9"/>
    <w:rsid w:val="004856AD"/>
    <w:rsid w:val="004A7D06"/>
    <w:rsid w:val="004D07D2"/>
    <w:rsid w:val="00504FCB"/>
    <w:rsid w:val="005137F8"/>
    <w:rsid w:val="00515453"/>
    <w:rsid w:val="00584AC6"/>
    <w:rsid w:val="005908BD"/>
    <w:rsid w:val="005A41B4"/>
    <w:rsid w:val="005A6E14"/>
    <w:rsid w:val="005C7184"/>
    <w:rsid w:val="005F2CD6"/>
    <w:rsid w:val="0065248E"/>
    <w:rsid w:val="006545C7"/>
    <w:rsid w:val="00654F1F"/>
    <w:rsid w:val="00655957"/>
    <w:rsid w:val="00664764"/>
    <w:rsid w:val="006B38FE"/>
    <w:rsid w:val="006B7636"/>
    <w:rsid w:val="006E04E1"/>
    <w:rsid w:val="006E7E45"/>
    <w:rsid w:val="006E7FED"/>
    <w:rsid w:val="006F36B6"/>
    <w:rsid w:val="00700E5C"/>
    <w:rsid w:val="00715CA3"/>
    <w:rsid w:val="00726561"/>
    <w:rsid w:val="00732E12"/>
    <w:rsid w:val="00763B75"/>
    <w:rsid w:val="0077232A"/>
    <w:rsid w:val="00785644"/>
    <w:rsid w:val="007B6D04"/>
    <w:rsid w:val="007F37F2"/>
    <w:rsid w:val="00811850"/>
    <w:rsid w:val="008270D4"/>
    <w:rsid w:val="00840E52"/>
    <w:rsid w:val="00841C45"/>
    <w:rsid w:val="00896D56"/>
    <w:rsid w:val="008A6A61"/>
    <w:rsid w:val="008B4DD9"/>
    <w:rsid w:val="008E0327"/>
    <w:rsid w:val="008E6DFE"/>
    <w:rsid w:val="00912FBC"/>
    <w:rsid w:val="00923886"/>
    <w:rsid w:val="009456FA"/>
    <w:rsid w:val="00987082"/>
    <w:rsid w:val="009B1038"/>
    <w:rsid w:val="009B12D0"/>
    <w:rsid w:val="009B159C"/>
    <w:rsid w:val="00A06399"/>
    <w:rsid w:val="00A3245F"/>
    <w:rsid w:val="00AF432F"/>
    <w:rsid w:val="00B0032C"/>
    <w:rsid w:val="00B36BAD"/>
    <w:rsid w:val="00B37E90"/>
    <w:rsid w:val="00B44FBE"/>
    <w:rsid w:val="00B548BF"/>
    <w:rsid w:val="00B64177"/>
    <w:rsid w:val="00B774D2"/>
    <w:rsid w:val="00BB5466"/>
    <w:rsid w:val="00BE7199"/>
    <w:rsid w:val="00C203EF"/>
    <w:rsid w:val="00C310C2"/>
    <w:rsid w:val="00C33BCA"/>
    <w:rsid w:val="00C35C30"/>
    <w:rsid w:val="00C47D42"/>
    <w:rsid w:val="00C635E2"/>
    <w:rsid w:val="00C63F05"/>
    <w:rsid w:val="00C65F45"/>
    <w:rsid w:val="00CA023A"/>
    <w:rsid w:val="00CC0614"/>
    <w:rsid w:val="00CE0B6C"/>
    <w:rsid w:val="00D0444F"/>
    <w:rsid w:val="00D20878"/>
    <w:rsid w:val="00D34821"/>
    <w:rsid w:val="00E01C22"/>
    <w:rsid w:val="00E271EF"/>
    <w:rsid w:val="00EA1027"/>
    <w:rsid w:val="00EC63A1"/>
    <w:rsid w:val="00EE2D17"/>
    <w:rsid w:val="00EF573C"/>
    <w:rsid w:val="00F03F6F"/>
    <w:rsid w:val="00F169E3"/>
    <w:rsid w:val="00F22479"/>
    <w:rsid w:val="00F27AE2"/>
    <w:rsid w:val="00F34A10"/>
    <w:rsid w:val="00F43B14"/>
    <w:rsid w:val="00F47A43"/>
    <w:rsid w:val="00F55345"/>
    <w:rsid w:val="00F8358C"/>
    <w:rsid w:val="00F92738"/>
    <w:rsid w:val="00F92E30"/>
    <w:rsid w:val="00F97118"/>
    <w:rsid w:val="00FA4AB5"/>
    <w:rsid w:val="00FA6BED"/>
    <w:rsid w:val="00FB236E"/>
    <w:rsid w:val="00FC2964"/>
    <w:rsid w:val="00FF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0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7D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4A7D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4A7D06"/>
    <w:pPr>
      <w:spacing w:before="100" w:beforeAutospacing="1" w:after="100" w:afterAutospacing="1"/>
    </w:pPr>
  </w:style>
  <w:style w:type="character" w:customStyle="1" w:styleId="a4">
    <w:name w:val="Гипертекстовая ссылка"/>
    <w:rsid w:val="009456FA"/>
    <w:rPr>
      <w:rFonts w:cs="Times New Roman"/>
      <w:b/>
      <w:bCs/>
      <w:color w:val="008000"/>
    </w:rPr>
  </w:style>
  <w:style w:type="paragraph" w:styleId="a5">
    <w:name w:val="No Spacing"/>
    <w:uiPriority w:val="1"/>
    <w:qFormat/>
    <w:rsid w:val="00BE719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785644"/>
    <w:pPr>
      <w:jc w:val="both"/>
    </w:pPr>
  </w:style>
  <w:style w:type="character" w:customStyle="1" w:styleId="a7">
    <w:name w:val="Основной текст Знак"/>
    <w:basedOn w:val="a0"/>
    <w:link w:val="a6"/>
    <w:rsid w:val="0078564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0444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444F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D0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7D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4A7D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4A7D06"/>
    <w:pPr>
      <w:spacing w:before="100" w:beforeAutospacing="1" w:after="100" w:afterAutospacing="1"/>
    </w:pPr>
  </w:style>
  <w:style w:type="character" w:customStyle="1" w:styleId="a4">
    <w:name w:val="Гипертекстовая ссылка"/>
    <w:rsid w:val="009456FA"/>
    <w:rPr>
      <w:rFonts w:cs="Times New Roman"/>
      <w:b/>
      <w:bCs/>
      <w:color w:val="008000"/>
    </w:rPr>
  </w:style>
  <w:style w:type="paragraph" w:styleId="a5">
    <w:name w:val="No Spacing"/>
    <w:uiPriority w:val="1"/>
    <w:qFormat/>
    <w:rsid w:val="00BE719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785644"/>
    <w:pPr>
      <w:jc w:val="both"/>
    </w:pPr>
  </w:style>
  <w:style w:type="character" w:customStyle="1" w:styleId="a7">
    <w:name w:val="Основной текст Знак"/>
    <w:basedOn w:val="a0"/>
    <w:link w:val="a6"/>
    <w:rsid w:val="0078564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548A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548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0444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444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25F9F3E47CD11F5C02CDFC1961052BF01629EF7816185BB8000E5322m1x8C" TargetMode="External"/><Relationship Id="rId13" Type="http://schemas.openxmlformats.org/officeDocument/2006/relationships/hyperlink" Target="consultantplus://offline/ref=9F25F9F3E47CD11F5C02CDFC1961052BF0152DE97B18185BB8000E5322m1x8C" TargetMode="External"/><Relationship Id="rId18" Type="http://schemas.openxmlformats.org/officeDocument/2006/relationships/hyperlink" Target="consultantplus://offline/ref=9F25F9F3E47CD11F5C02CDFC1961052BF01628E87B14185BB8000E5322m1x8C" TargetMode="External"/><Relationship Id="rId26" Type="http://schemas.openxmlformats.org/officeDocument/2006/relationships/hyperlink" Target="consultantplus://offline/ref=04989A41D77224A380F2F32A6E773B4AEDE9385866CF5EE74B1A52CB6D3FB7A596F0325A9C994878pCu1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C3EA9EAC4180A7DAAB8F063A92F7F00778CAAE0F7FC0A8E4333679FD9g16BB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F25F9F3E47CD11F5C02CDFC1961052BF01628EA7818185BB8000E5322m1x8C" TargetMode="External"/><Relationship Id="rId17" Type="http://schemas.openxmlformats.org/officeDocument/2006/relationships/hyperlink" Target="consultantplus://offline/ref=9F25F9F3E47CD11F5C02CDFC1961052BF01428EC7A16185BB8000E5322m1x8C" TargetMode="External"/><Relationship Id="rId25" Type="http://schemas.openxmlformats.org/officeDocument/2006/relationships/hyperlink" Target="consultantplus://offline/ref=04989A41D77224A380F2F32A6E773B4AE7E139506BCC03ED43435EC96A30E8B291B93E5B9C994Ap7u6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F25F9F3E47CD11F5C02CDFC1961052BF3112FE97815185BB8000E5322m1x8C" TargetMode="External"/><Relationship Id="rId20" Type="http://schemas.openxmlformats.org/officeDocument/2006/relationships/hyperlink" Target="consultantplus://offline/ref=9F25F9F3E47CD11F5C02CDFC1961052BF31620EF7C16185BB8000E5322m1x8C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F25F9F3E47CD11F5C02CDFC1961052BF01628E47F12185BB8000E5322m1x8C" TargetMode="External"/><Relationship Id="rId24" Type="http://schemas.openxmlformats.org/officeDocument/2006/relationships/hyperlink" Target="consultantplus://offline/ref=502997FFDBA8AAF5474A9D08A3AC0F253EDA581448750301D1A8F2097A2DF8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F25F9F3E47CD11F5C02CDFC1961052BF01428E97C18185BB8000E5322m1x8C" TargetMode="External"/><Relationship Id="rId23" Type="http://schemas.openxmlformats.org/officeDocument/2006/relationships/hyperlink" Target="consultantplus://offline/ref=2C3EA9EAC4180A7DAAB8F063A92F7F007786ABEEF7F60A8E4333679FD9g16BB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9F25F9F3E47CD11F5C02CDFC1961052BF0152AEF7A10185BB8000E5322m1x8C" TargetMode="External"/><Relationship Id="rId19" Type="http://schemas.openxmlformats.org/officeDocument/2006/relationships/hyperlink" Target="consultantplus://offline/ref=9F25F9F3E47CD11F5C02CDFC1961052BF01429ED7F16185BB8000E5322m1x8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25F9F3E47CD11F5C02CDFC1961052BF01628E87B15185BB8000E5322m1x8C" TargetMode="External"/><Relationship Id="rId14" Type="http://schemas.openxmlformats.org/officeDocument/2006/relationships/hyperlink" Target="consultantplus://offline/ref=9F25F9F3E47CD11F5C02CDFC1961052BF31D2DE57716185BB8000E5322m1x8C" TargetMode="External"/><Relationship Id="rId22" Type="http://schemas.openxmlformats.org/officeDocument/2006/relationships/hyperlink" Target="consultantplus://offline/ref=2C3EA9EAC4180A7DAAB8F063A92F7F007486AAE6FBF40A8E4333679FD9g16BB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E8251-FF85-418E-B51F-4F0A0E26C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5690</Words>
  <Characters>32436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38050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Горностаева Ирина Ивановна</dc:creator>
  <cp:lastModifiedBy>Степанова Елизавета Юрьевна</cp:lastModifiedBy>
  <cp:revision>2</cp:revision>
  <cp:lastPrinted>2020-08-07T05:59:00Z</cp:lastPrinted>
  <dcterms:created xsi:type="dcterms:W3CDTF">2020-09-15T02:00:00Z</dcterms:created>
  <dcterms:modified xsi:type="dcterms:W3CDTF">2020-09-15T02:00:00Z</dcterms:modified>
</cp:coreProperties>
</file>